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40794" w14:textId="77777777" w:rsidR="00115721" w:rsidRDefault="00115721" w:rsidP="00873526">
      <w:pPr>
        <w:pStyle w:val="a3"/>
        <w:rPr>
          <w:b/>
          <w:sz w:val="32"/>
          <w:szCs w:val="32"/>
        </w:rPr>
      </w:pPr>
    </w:p>
    <w:p w14:paraId="7D738D22" w14:textId="77777777" w:rsidR="004B470F" w:rsidRPr="00791DF1" w:rsidRDefault="00791DF1" w:rsidP="00791DF1">
      <w:pPr>
        <w:pStyle w:val="a3"/>
        <w:jc w:val="center"/>
        <w:rPr>
          <w:rFonts w:ascii="Times New Roman"/>
          <w:b/>
          <w:sz w:val="32"/>
          <w:szCs w:val="32"/>
        </w:rPr>
      </w:pPr>
      <w:r w:rsidRPr="00791DF1">
        <w:rPr>
          <w:b/>
          <w:sz w:val="32"/>
          <w:szCs w:val="32"/>
        </w:rPr>
        <w:t>Α</w:t>
      </w:r>
      <w:r w:rsidRPr="00791DF1">
        <w:rPr>
          <w:b/>
          <w:spacing w:val="35"/>
          <w:sz w:val="32"/>
          <w:szCs w:val="32"/>
        </w:rPr>
        <w:t xml:space="preserve"> </w:t>
      </w:r>
      <w:r w:rsidRPr="00791DF1">
        <w:rPr>
          <w:b/>
          <w:sz w:val="32"/>
          <w:szCs w:val="32"/>
        </w:rPr>
        <w:t>Ι</w:t>
      </w:r>
      <w:r w:rsidRPr="00791DF1">
        <w:rPr>
          <w:b/>
          <w:spacing w:val="33"/>
          <w:sz w:val="32"/>
          <w:szCs w:val="32"/>
        </w:rPr>
        <w:t xml:space="preserve"> </w:t>
      </w:r>
      <w:r w:rsidRPr="00791DF1">
        <w:rPr>
          <w:b/>
          <w:sz w:val="32"/>
          <w:szCs w:val="32"/>
        </w:rPr>
        <w:t>Τ</w:t>
      </w:r>
      <w:r w:rsidRPr="00791DF1">
        <w:rPr>
          <w:b/>
          <w:spacing w:val="39"/>
          <w:sz w:val="32"/>
          <w:szCs w:val="32"/>
        </w:rPr>
        <w:t xml:space="preserve"> </w:t>
      </w:r>
      <w:r w:rsidRPr="00791DF1">
        <w:rPr>
          <w:b/>
          <w:sz w:val="32"/>
          <w:szCs w:val="32"/>
        </w:rPr>
        <w:t>Η</w:t>
      </w:r>
      <w:r w:rsidRPr="00791DF1">
        <w:rPr>
          <w:b/>
          <w:spacing w:val="38"/>
          <w:sz w:val="32"/>
          <w:szCs w:val="32"/>
        </w:rPr>
        <w:t xml:space="preserve"> </w:t>
      </w:r>
      <w:r w:rsidRPr="00791DF1">
        <w:rPr>
          <w:b/>
          <w:sz w:val="32"/>
          <w:szCs w:val="32"/>
        </w:rPr>
        <w:t>Σ</w:t>
      </w:r>
      <w:r w:rsidRPr="00791DF1">
        <w:rPr>
          <w:b/>
          <w:spacing w:val="34"/>
          <w:sz w:val="32"/>
          <w:szCs w:val="32"/>
        </w:rPr>
        <w:t xml:space="preserve"> </w:t>
      </w:r>
      <w:r w:rsidRPr="00791DF1">
        <w:rPr>
          <w:b/>
          <w:sz w:val="32"/>
          <w:szCs w:val="32"/>
        </w:rPr>
        <w:t>Η</w:t>
      </w:r>
    </w:p>
    <w:p w14:paraId="54FA3F6C" w14:textId="77777777" w:rsidR="00791DF1" w:rsidRDefault="00791DF1" w:rsidP="00470CE6">
      <w:pPr>
        <w:pStyle w:val="a4"/>
        <w:ind w:left="0"/>
      </w:pPr>
    </w:p>
    <w:tbl>
      <w:tblPr>
        <w:tblStyle w:val="a9"/>
        <w:tblpPr w:leftFromText="180" w:rightFromText="180" w:vertAnchor="text" w:horzAnchor="margin" w:tblpY="-49"/>
        <w:tblW w:w="4537" w:type="dxa"/>
        <w:tblInd w:w="0" w:type="dxa"/>
        <w:tblLook w:val="04A0" w:firstRow="1" w:lastRow="0" w:firstColumn="1" w:lastColumn="0" w:noHBand="0" w:noVBand="1"/>
      </w:tblPr>
      <w:tblGrid>
        <w:gridCol w:w="4537"/>
      </w:tblGrid>
      <w:tr w:rsidR="00791DF1" w14:paraId="3EF45C32" w14:textId="77777777" w:rsidTr="00791DF1">
        <w:trPr>
          <w:trHeight w:val="362"/>
        </w:trPr>
        <w:tc>
          <w:tcPr>
            <w:tcW w:w="4537" w:type="dxa"/>
            <w:tcBorders>
              <w:top w:val="single" w:sz="4" w:space="0" w:color="auto"/>
              <w:left w:val="single" w:sz="4" w:space="0" w:color="auto"/>
              <w:bottom w:val="single" w:sz="4" w:space="0" w:color="auto"/>
              <w:right w:val="single" w:sz="4" w:space="0" w:color="auto"/>
            </w:tcBorders>
            <w:vAlign w:val="bottom"/>
          </w:tcPr>
          <w:p w14:paraId="1F5FE5A2" w14:textId="77777777" w:rsidR="00791DF1" w:rsidRDefault="00791DF1" w:rsidP="005238B6">
            <w:pPr>
              <w:pStyle w:val="a3"/>
              <w:spacing w:before="1"/>
              <w:jc w:val="both"/>
              <w:rPr>
                <w:lang w:val="en-US"/>
              </w:rPr>
            </w:pPr>
          </w:p>
          <w:p w14:paraId="3CF931B2" w14:textId="77777777" w:rsidR="00791DF1" w:rsidRDefault="00791DF1" w:rsidP="005238B6">
            <w:pPr>
              <w:pStyle w:val="a3"/>
              <w:spacing w:before="1"/>
              <w:jc w:val="both"/>
              <w:rPr>
                <w:lang w:val="en-US"/>
              </w:rPr>
            </w:pPr>
            <w:r>
              <w:rPr>
                <w:lang w:val="en-US"/>
              </w:rPr>
              <w:t>Επ</w:t>
            </w:r>
            <w:proofErr w:type="spellStart"/>
            <w:r>
              <w:rPr>
                <w:lang w:val="en-US"/>
              </w:rPr>
              <w:t>ώνυμο</w:t>
            </w:r>
            <w:proofErr w:type="spellEnd"/>
            <w:r>
              <w:rPr>
                <w:lang w:val="en-US"/>
              </w:rPr>
              <w:t xml:space="preserve">: </w:t>
            </w:r>
          </w:p>
        </w:tc>
      </w:tr>
      <w:tr w:rsidR="00791DF1" w14:paraId="5016FCA4" w14:textId="77777777" w:rsidTr="00791DF1">
        <w:trPr>
          <w:trHeight w:val="342"/>
        </w:trPr>
        <w:tc>
          <w:tcPr>
            <w:tcW w:w="4537" w:type="dxa"/>
            <w:tcBorders>
              <w:top w:val="single" w:sz="4" w:space="0" w:color="auto"/>
              <w:left w:val="single" w:sz="4" w:space="0" w:color="auto"/>
              <w:bottom w:val="single" w:sz="4" w:space="0" w:color="auto"/>
              <w:right w:val="single" w:sz="4" w:space="0" w:color="auto"/>
            </w:tcBorders>
            <w:vAlign w:val="bottom"/>
          </w:tcPr>
          <w:p w14:paraId="3F81BE89" w14:textId="77777777" w:rsidR="00791DF1" w:rsidRDefault="00791DF1" w:rsidP="005238B6">
            <w:pPr>
              <w:pStyle w:val="a3"/>
              <w:spacing w:before="1"/>
              <w:jc w:val="both"/>
              <w:rPr>
                <w:lang w:val="en-US"/>
              </w:rPr>
            </w:pPr>
          </w:p>
          <w:p w14:paraId="6F775579" w14:textId="77777777" w:rsidR="00791DF1" w:rsidRDefault="00791DF1" w:rsidP="005238B6">
            <w:pPr>
              <w:pStyle w:val="a3"/>
              <w:spacing w:before="1"/>
              <w:jc w:val="both"/>
              <w:rPr>
                <w:lang w:val="en-US"/>
              </w:rPr>
            </w:pPr>
            <w:proofErr w:type="spellStart"/>
            <w:r>
              <w:rPr>
                <w:lang w:val="en-US"/>
              </w:rPr>
              <w:t>Όνομ</w:t>
            </w:r>
            <w:proofErr w:type="spellEnd"/>
            <w:r>
              <w:rPr>
                <w:lang w:val="en-US"/>
              </w:rPr>
              <w:t xml:space="preserve">α: </w:t>
            </w:r>
          </w:p>
        </w:tc>
      </w:tr>
      <w:tr w:rsidR="00791DF1" w14:paraId="48F411C3" w14:textId="77777777" w:rsidTr="00791DF1">
        <w:trPr>
          <w:trHeight w:val="362"/>
        </w:trPr>
        <w:tc>
          <w:tcPr>
            <w:tcW w:w="4537" w:type="dxa"/>
            <w:tcBorders>
              <w:top w:val="single" w:sz="4" w:space="0" w:color="auto"/>
              <w:left w:val="single" w:sz="4" w:space="0" w:color="auto"/>
              <w:bottom w:val="single" w:sz="4" w:space="0" w:color="auto"/>
              <w:right w:val="single" w:sz="4" w:space="0" w:color="auto"/>
            </w:tcBorders>
            <w:vAlign w:val="bottom"/>
          </w:tcPr>
          <w:p w14:paraId="1CE6F8D2" w14:textId="77777777" w:rsidR="00791DF1" w:rsidRDefault="00791DF1" w:rsidP="005238B6">
            <w:pPr>
              <w:pStyle w:val="a3"/>
              <w:spacing w:before="1"/>
              <w:jc w:val="both"/>
              <w:rPr>
                <w:lang w:val="en-US"/>
              </w:rPr>
            </w:pPr>
          </w:p>
          <w:p w14:paraId="63E45093" w14:textId="77777777" w:rsidR="00791DF1" w:rsidRDefault="00791DF1" w:rsidP="005238B6">
            <w:pPr>
              <w:pStyle w:val="a3"/>
              <w:spacing w:before="1"/>
              <w:jc w:val="both"/>
              <w:rPr>
                <w:lang w:val="en-US"/>
              </w:rPr>
            </w:pPr>
            <w:r>
              <w:rPr>
                <w:lang w:val="en-US"/>
              </w:rPr>
              <w:t>Πα</w:t>
            </w:r>
            <w:proofErr w:type="spellStart"/>
            <w:r>
              <w:rPr>
                <w:lang w:val="en-US"/>
              </w:rPr>
              <w:t>τρώνυμο</w:t>
            </w:r>
            <w:proofErr w:type="spellEnd"/>
            <w:r>
              <w:rPr>
                <w:lang w:val="en-US"/>
              </w:rPr>
              <w:t>:</w:t>
            </w:r>
          </w:p>
        </w:tc>
      </w:tr>
      <w:tr w:rsidR="00791DF1" w14:paraId="2CE359D0" w14:textId="77777777" w:rsidTr="00791DF1">
        <w:trPr>
          <w:trHeight w:val="362"/>
        </w:trPr>
        <w:tc>
          <w:tcPr>
            <w:tcW w:w="4537" w:type="dxa"/>
            <w:tcBorders>
              <w:top w:val="single" w:sz="4" w:space="0" w:color="auto"/>
              <w:left w:val="single" w:sz="4" w:space="0" w:color="auto"/>
              <w:bottom w:val="single" w:sz="4" w:space="0" w:color="auto"/>
              <w:right w:val="single" w:sz="4" w:space="0" w:color="auto"/>
            </w:tcBorders>
            <w:vAlign w:val="bottom"/>
          </w:tcPr>
          <w:p w14:paraId="565A3111" w14:textId="77777777" w:rsidR="00791DF1" w:rsidRDefault="00791DF1" w:rsidP="005238B6">
            <w:pPr>
              <w:pStyle w:val="a3"/>
              <w:spacing w:before="1"/>
              <w:jc w:val="both"/>
              <w:rPr>
                <w:lang w:val="en-US"/>
              </w:rPr>
            </w:pPr>
          </w:p>
          <w:p w14:paraId="5D19411A" w14:textId="77777777" w:rsidR="00791DF1" w:rsidRDefault="00791DF1" w:rsidP="005238B6">
            <w:pPr>
              <w:pStyle w:val="a3"/>
              <w:spacing w:before="1"/>
              <w:jc w:val="both"/>
              <w:rPr>
                <w:lang w:val="en-US"/>
              </w:rPr>
            </w:pPr>
            <w:proofErr w:type="spellStart"/>
            <w:r>
              <w:rPr>
                <w:lang w:val="en-US"/>
              </w:rPr>
              <w:t>Κλάδος</w:t>
            </w:r>
            <w:proofErr w:type="spellEnd"/>
            <w:r>
              <w:rPr>
                <w:lang w:val="en-US"/>
              </w:rPr>
              <w:t>:</w:t>
            </w:r>
          </w:p>
        </w:tc>
      </w:tr>
      <w:tr w:rsidR="00791DF1" w14:paraId="660BBA55" w14:textId="77777777" w:rsidTr="00791DF1">
        <w:trPr>
          <w:trHeight w:val="342"/>
        </w:trPr>
        <w:tc>
          <w:tcPr>
            <w:tcW w:w="4537" w:type="dxa"/>
            <w:tcBorders>
              <w:top w:val="single" w:sz="4" w:space="0" w:color="auto"/>
              <w:left w:val="single" w:sz="4" w:space="0" w:color="auto"/>
              <w:bottom w:val="single" w:sz="4" w:space="0" w:color="auto"/>
              <w:right w:val="single" w:sz="4" w:space="0" w:color="auto"/>
            </w:tcBorders>
            <w:vAlign w:val="bottom"/>
          </w:tcPr>
          <w:p w14:paraId="28F95276" w14:textId="77777777" w:rsidR="00791DF1" w:rsidRDefault="00791DF1" w:rsidP="005238B6">
            <w:pPr>
              <w:pStyle w:val="a3"/>
              <w:spacing w:before="1"/>
              <w:jc w:val="both"/>
              <w:rPr>
                <w:lang w:val="en-US"/>
              </w:rPr>
            </w:pPr>
          </w:p>
          <w:p w14:paraId="7FDD40CB" w14:textId="77777777" w:rsidR="00791DF1" w:rsidRDefault="00791DF1" w:rsidP="005238B6">
            <w:pPr>
              <w:pStyle w:val="a3"/>
              <w:spacing w:before="1"/>
              <w:jc w:val="both"/>
              <w:rPr>
                <w:lang w:val="en-US"/>
              </w:rPr>
            </w:pPr>
            <w:proofErr w:type="spellStart"/>
            <w:r>
              <w:rPr>
                <w:lang w:val="en-US"/>
              </w:rPr>
              <w:t>Ειδικότητ</w:t>
            </w:r>
            <w:proofErr w:type="spellEnd"/>
            <w:r>
              <w:rPr>
                <w:lang w:val="en-US"/>
              </w:rPr>
              <w:t>α:</w:t>
            </w:r>
          </w:p>
        </w:tc>
      </w:tr>
      <w:tr w:rsidR="00791DF1" w14:paraId="77890051" w14:textId="77777777" w:rsidTr="00791DF1">
        <w:trPr>
          <w:trHeight w:val="502"/>
        </w:trPr>
        <w:tc>
          <w:tcPr>
            <w:tcW w:w="4537" w:type="dxa"/>
            <w:tcBorders>
              <w:top w:val="single" w:sz="4" w:space="0" w:color="auto"/>
              <w:left w:val="single" w:sz="4" w:space="0" w:color="auto"/>
              <w:bottom w:val="single" w:sz="4" w:space="0" w:color="auto"/>
              <w:right w:val="single" w:sz="4" w:space="0" w:color="auto"/>
            </w:tcBorders>
            <w:vAlign w:val="bottom"/>
          </w:tcPr>
          <w:p w14:paraId="6AF84231" w14:textId="77777777" w:rsidR="00791DF1" w:rsidRDefault="00791DF1" w:rsidP="005238B6">
            <w:pPr>
              <w:pStyle w:val="a3"/>
              <w:spacing w:before="1"/>
              <w:jc w:val="both"/>
              <w:rPr>
                <w:lang w:val="en-US"/>
              </w:rPr>
            </w:pPr>
          </w:p>
          <w:p w14:paraId="5110408B" w14:textId="77777777" w:rsidR="00791DF1" w:rsidRDefault="00D03A46" w:rsidP="005238B6">
            <w:pPr>
              <w:pStyle w:val="a3"/>
              <w:spacing w:before="1"/>
              <w:jc w:val="both"/>
              <w:rPr>
                <w:lang w:val="en-US"/>
              </w:rPr>
            </w:pPr>
            <w:r w:rsidRPr="00D03A46">
              <w:rPr>
                <w:lang w:val="en-US"/>
              </w:rPr>
              <w:t xml:space="preserve">ΔΔΕ </w:t>
            </w:r>
            <w:proofErr w:type="spellStart"/>
            <w:r w:rsidRPr="00D03A46">
              <w:rPr>
                <w:lang w:val="en-US"/>
              </w:rPr>
              <w:t>Οργ</w:t>
            </w:r>
            <w:proofErr w:type="spellEnd"/>
            <w:r w:rsidRPr="00D03A46">
              <w:rPr>
                <w:lang w:val="en-US"/>
              </w:rPr>
              <w:t>ανικής:</w:t>
            </w:r>
          </w:p>
        </w:tc>
      </w:tr>
      <w:tr w:rsidR="00791DF1" w14:paraId="368003B0" w14:textId="77777777" w:rsidTr="00791DF1">
        <w:trPr>
          <w:trHeight w:val="342"/>
        </w:trPr>
        <w:tc>
          <w:tcPr>
            <w:tcW w:w="4537" w:type="dxa"/>
            <w:tcBorders>
              <w:top w:val="single" w:sz="4" w:space="0" w:color="auto"/>
              <w:left w:val="single" w:sz="4" w:space="0" w:color="auto"/>
              <w:bottom w:val="single" w:sz="4" w:space="0" w:color="auto"/>
              <w:right w:val="single" w:sz="4" w:space="0" w:color="auto"/>
            </w:tcBorders>
            <w:vAlign w:val="bottom"/>
          </w:tcPr>
          <w:p w14:paraId="5DDE0BE0" w14:textId="77777777" w:rsidR="00791DF1" w:rsidRDefault="00791DF1" w:rsidP="005238B6">
            <w:pPr>
              <w:pStyle w:val="a3"/>
              <w:spacing w:before="1"/>
              <w:jc w:val="both"/>
              <w:rPr>
                <w:lang w:val="en-US"/>
              </w:rPr>
            </w:pPr>
          </w:p>
          <w:p w14:paraId="2A7A724F" w14:textId="77777777" w:rsidR="00791DF1" w:rsidRDefault="00D03A46" w:rsidP="005238B6">
            <w:pPr>
              <w:pStyle w:val="a3"/>
              <w:spacing w:before="1"/>
              <w:jc w:val="both"/>
              <w:rPr>
                <w:lang w:val="en-US"/>
              </w:rPr>
            </w:pPr>
            <w:proofErr w:type="spellStart"/>
            <w:r w:rsidRPr="00D03A46">
              <w:rPr>
                <w:lang w:val="en-US"/>
              </w:rPr>
              <w:t>Σχολείο</w:t>
            </w:r>
            <w:proofErr w:type="spellEnd"/>
            <w:r w:rsidRPr="00D03A46">
              <w:rPr>
                <w:lang w:val="en-US"/>
              </w:rPr>
              <w:t xml:space="preserve"> </w:t>
            </w:r>
            <w:proofErr w:type="spellStart"/>
            <w:r w:rsidRPr="00D03A46">
              <w:rPr>
                <w:lang w:val="en-US"/>
              </w:rPr>
              <w:t>Οργ</w:t>
            </w:r>
            <w:proofErr w:type="spellEnd"/>
            <w:r w:rsidRPr="00D03A46">
              <w:rPr>
                <w:lang w:val="en-US"/>
              </w:rPr>
              <w:t>ανικής:</w:t>
            </w:r>
          </w:p>
        </w:tc>
      </w:tr>
      <w:tr w:rsidR="00791DF1" w14:paraId="653C0273" w14:textId="77777777" w:rsidTr="00791DF1">
        <w:trPr>
          <w:trHeight w:val="362"/>
        </w:trPr>
        <w:tc>
          <w:tcPr>
            <w:tcW w:w="4537" w:type="dxa"/>
            <w:tcBorders>
              <w:top w:val="single" w:sz="4" w:space="0" w:color="auto"/>
              <w:left w:val="single" w:sz="4" w:space="0" w:color="auto"/>
              <w:bottom w:val="single" w:sz="4" w:space="0" w:color="auto"/>
              <w:right w:val="single" w:sz="4" w:space="0" w:color="auto"/>
            </w:tcBorders>
            <w:vAlign w:val="bottom"/>
          </w:tcPr>
          <w:p w14:paraId="681A393F" w14:textId="77777777" w:rsidR="00791DF1" w:rsidRDefault="00791DF1" w:rsidP="005238B6">
            <w:pPr>
              <w:pStyle w:val="a3"/>
              <w:spacing w:before="1"/>
              <w:jc w:val="both"/>
              <w:rPr>
                <w:lang w:val="en-US"/>
              </w:rPr>
            </w:pPr>
          </w:p>
          <w:p w14:paraId="51131C93" w14:textId="77777777" w:rsidR="00791DF1" w:rsidRDefault="00791DF1" w:rsidP="005238B6">
            <w:pPr>
              <w:pStyle w:val="a3"/>
              <w:spacing w:before="1"/>
              <w:jc w:val="both"/>
              <w:rPr>
                <w:lang w:val="en-US"/>
              </w:rPr>
            </w:pPr>
            <w:proofErr w:type="spellStart"/>
            <w:r>
              <w:rPr>
                <w:lang w:val="en-US"/>
              </w:rPr>
              <w:t>Σχολείο</w:t>
            </w:r>
            <w:proofErr w:type="spellEnd"/>
            <w:r>
              <w:rPr>
                <w:lang w:val="en-US"/>
              </w:rPr>
              <w:t xml:space="preserve"> </w:t>
            </w:r>
            <w:proofErr w:type="spellStart"/>
            <w:r>
              <w:rPr>
                <w:lang w:val="en-US"/>
              </w:rPr>
              <w:t>Κύρι</w:t>
            </w:r>
            <w:proofErr w:type="spellEnd"/>
            <w:r>
              <w:rPr>
                <w:lang w:val="en-US"/>
              </w:rPr>
              <w:t xml:space="preserve">ας </w:t>
            </w:r>
            <w:proofErr w:type="spellStart"/>
            <w:r>
              <w:rPr>
                <w:lang w:val="en-US"/>
              </w:rPr>
              <w:t>το</w:t>
            </w:r>
            <w:proofErr w:type="spellEnd"/>
            <w:r>
              <w:rPr>
                <w:lang w:val="en-US"/>
              </w:rPr>
              <w:t>ποθέτησης:</w:t>
            </w:r>
          </w:p>
        </w:tc>
      </w:tr>
      <w:tr w:rsidR="00791DF1" w14:paraId="31DED09D" w14:textId="77777777" w:rsidTr="00791DF1">
        <w:trPr>
          <w:trHeight w:val="362"/>
        </w:trPr>
        <w:tc>
          <w:tcPr>
            <w:tcW w:w="4537" w:type="dxa"/>
            <w:tcBorders>
              <w:top w:val="single" w:sz="4" w:space="0" w:color="auto"/>
              <w:left w:val="single" w:sz="4" w:space="0" w:color="auto"/>
              <w:bottom w:val="single" w:sz="4" w:space="0" w:color="auto"/>
              <w:right w:val="single" w:sz="4" w:space="0" w:color="auto"/>
            </w:tcBorders>
            <w:vAlign w:val="bottom"/>
          </w:tcPr>
          <w:p w14:paraId="4A36E7D1" w14:textId="77777777" w:rsidR="00791DF1" w:rsidRDefault="00791DF1" w:rsidP="005238B6">
            <w:pPr>
              <w:pStyle w:val="a3"/>
              <w:spacing w:before="1"/>
              <w:jc w:val="both"/>
              <w:rPr>
                <w:lang w:val="en-US"/>
              </w:rPr>
            </w:pPr>
          </w:p>
          <w:p w14:paraId="3768284D" w14:textId="77777777" w:rsidR="00791DF1" w:rsidRDefault="00791DF1" w:rsidP="005238B6">
            <w:pPr>
              <w:pStyle w:val="a3"/>
              <w:spacing w:before="1"/>
              <w:jc w:val="both"/>
              <w:rPr>
                <w:lang w:val="en-US"/>
              </w:rPr>
            </w:pPr>
            <w:proofErr w:type="spellStart"/>
            <w:r>
              <w:rPr>
                <w:lang w:val="en-US"/>
              </w:rPr>
              <w:t>Σχολείο</w:t>
            </w:r>
            <w:proofErr w:type="spellEnd"/>
            <w:r>
              <w:rPr>
                <w:lang w:val="en-US"/>
              </w:rPr>
              <w:t xml:space="preserve"> </w:t>
            </w:r>
            <w:proofErr w:type="spellStart"/>
            <w:r>
              <w:rPr>
                <w:lang w:val="en-US"/>
              </w:rPr>
              <w:t>Διάθεσης</w:t>
            </w:r>
            <w:proofErr w:type="spellEnd"/>
            <w:r>
              <w:rPr>
                <w:lang w:val="en-US"/>
              </w:rPr>
              <w:t>:</w:t>
            </w:r>
          </w:p>
        </w:tc>
      </w:tr>
      <w:tr w:rsidR="00791DF1" w14:paraId="66FC9D0E" w14:textId="77777777" w:rsidTr="004577C0">
        <w:trPr>
          <w:trHeight w:val="863"/>
        </w:trPr>
        <w:tc>
          <w:tcPr>
            <w:tcW w:w="4537" w:type="dxa"/>
            <w:tcBorders>
              <w:top w:val="single" w:sz="4" w:space="0" w:color="auto"/>
              <w:left w:val="single" w:sz="4" w:space="0" w:color="auto"/>
              <w:bottom w:val="single" w:sz="4" w:space="0" w:color="auto"/>
              <w:right w:val="single" w:sz="4" w:space="0" w:color="auto"/>
            </w:tcBorders>
          </w:tcPr>
          <w:p w14:paraId="4BF5EB2E" w14:textId="77777777" w:rsidR="00791DF1" w:rsidRDefault="00791DF1" w:rsidP="005238B6">
            <w:pPr>
              <w:pStyle w:val="a3"/>
              <w:spacing w:before="1"/>
              <w:jc w:val="both"/>
              <w:rPr>
                <w:lang w:val="en-US"/>
              </w:rPr>
            </w:pPr>
            <w:proofErr w:type="spellStart"/>
            <w:r>
              <w:rPr>
                <w:lang w:val="en-US"/>
              </w:rPr>
              <w:t>Σχέση</w:t>
            </w:r>
            <w:proofErr w:type="spellEnd"/>
            <w:r>
              <w:rPr>
                <w:lang w:val="en-US"/>
              </w:rPr>
              <w:t xml:space="preserve"> </w:t>
            </w:r>
            <w:proofErr w:type="spellStart"/>
            <w:r>
              <w:rPr>
                <w:lang w:val="en-US"/>
              </w:rPr>
              <w:t>εργ</w:t>
            </w:r>
            <w:proofErr w:type="spellEnd"/>
            <w:r>
              <w:rPr>
                <w:lang w:val="en-US"/>
              </w:rPr>
              <w:t xml:space="preserve">ασίας: </w:t>
            </w:r>
          </w:p>
          <w:p w14:paraId="344C1CE0" w14:textId="77777777" w:rsidR="00791DF1" w:rsidRDefault="00791DF1" w:rsidP="005238B6">
            <w:pPr>
              <w:pStyle w:val="a3"/>
              <w:spacing w:before="1"/>
              <w:jc w:val="both"/>
              <w:rPr>
                <w:lang w:val="en-US"/>
              </w:rPr>
            </w:pPr>
            <w:r>
              <w:rPr>
                <w:noProof/>
                <w:lang w:eastAsia="el-GR"/>
              </w:rPr>
              <mc:AlternateContent>
                <mc:Choice Requires="wps">
                  <w:drawing>
                    <wp:anchor distT="45720" distB="45720" distL="114300" distR="114300" simplePos="0" relativeHeight="487607808" behindDoc="0" locked="0" layoutInCell="1" allowOverlap="1" wp14:anchorId="4FCD7839" wp14:editId="1889F654">
                      <wp:simplePos x="0" y="0"/>
                      <wp:positionH relativeFrom="column">
                        <wp:posOffset>664210</wp:posOffset>
                      </wp:positionH>
                      <wp:positionV relativeFrom="paragraph">
                        <wp:posOffset>64135</wp:posOffset>
                      </wp:positionV>
                      <wp:extent cx="158750" cy="114300"/>
                      <wp:effectExtent l="0" t="0" r="12700" b="19050"/>
                      <wp:wrapSquare wrapText="bothSides"/>
                      <wp:docPr id="17" name="Πλαίσιο κειμένου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14300"/>
                              </a:xfrm>
                              <a:prstGeom prst="rect">
                                <a:avLst/>
                              </a:prstGeom>
                              <a:solidFill>
                                <a:srgbClr val="FFFFFF"/>
                              </a:solidFill>
                              <a:ln w="9525">
                                <a:solidFill>
                                  <a:srgbClr val="000000"/>
                                </a:solidFill>
                                <a:miter lim="800000"/>
                                <a:headEnd/>
                                <a:tailEnd/>
                              </a:ln>
                            </wps:spPr>
                            <wps:txbx>
                              <w:txbxContent>
                                <w:sdt>
                                  <w:sdtPr>
                                    <w:id w:val="-1142427674"/>
                                    <w:temporary/>
                                    <w:showingPlcHdr/>
                                  </w:sdtPr>
                                  <w:sdtEndPr/>
                                  <w:sdtContent>
                                    <w:p w14:paraId="38019225" w14:textId="77777777" w:rsidR="00791DF1" w:rsidRDefault="00791DF1" w:rsidP="00791DF1">
                                      <w:r>
                                        <w:t>[Μαγνητίστε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 Για να τοποθετήσετε αυτό το πλαίσιο κειμένου οπουδήποτε στη σελίδα, απλώς σύρετέ το.]</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FCD7839" id="_x0000_t202" coordsize="21600,21600" o:spt="202" path="m,l,21600r21600,l21600,xe">
                      <v:stroke joinstyle="miter"/>
                      <v:path gradientshapeok="t" o:connecttype="rect"/>
                    </v:shapetype>
                    <v:shape id="Πλαίσιο κειμένου 17" o:spid="_x0000_s1026" type="#_x0000_t202" style="position:absolute;left:0;text-align:left;margin-left:52.3pt;margin-top:5.05pt;width:12.5pt;height:9pt;z-index:487607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">
                      <v:textbox>
                        <w:txbxContent>
                          <w:sdt>
                            <w:sdtPr>
                              <w:id w:val="-1142427674"/>
                              <w:temporary/>
                              <w:showingPlcHdr/>
                            </w:sdtPr>
                            <w:sdtContent>
                              <w:p w14:paraId="38019225" w14:textId="77777777" w:rsidR="00791DF1" w:rsidRDefault="00791DF1" w:rsidP="00791DF1">
                                <w:r>
                                  <w:t>[Μαγνητίστε την προσοχή του αναγνώστη σας με μια εξαιρετική παράθεση από το έγγραφο ή χρησιμοποιήστε αυτόν το χώρο για να δώσετε έμφαση σε ένα κύριο σημείο. Για να τοποθετήσετε αυτό το πλαίσιο κειμένου οπουδήποτε στη σελίδα, απλώς σύρετέ το.]</w:t>
                                </w:r>
                              </w:p>
                            </w:sdtContent>
                          </w:sdt>
                        </w:txbxContent>
                      </v:textbox>
                      <w10:wrap type="square"/>
                    </v:shape>
                  </w:pict>
                </mc:Fallback>
              </mc:AlternateContent>
            </w:r>
            <w:proofErr w:type="spellStart"/>
            <w:r>
              <w:rPr>
                <w:lang w:val="en-US"/>
              </w:rPr>
              <w:t>Μόνιμος</w:t>
            </w:r>
            <w:proofErr w:type="spellEnd"/>
            <w:r>
              <w:rPr>
                <w:lang w:val="en-US"/>
              </w:rPr>
              <w:t xml:space="preserve">  </w:t>
            </w:r>
          </w:p>
        </w:tc>
      </w:tr>
      <w:tr w:rsidR="00791DF1" w14:paraId="66D4977D" w14:textId="77777777" w:rsidTr="00791DF1">
        <w:trPr>
          <w:trHeight w:val="342"/>
        </w:trPr>
        <w:tc>
          <w:tcPr>
            <w:tcW w:w="4537" w:type="dxa"/>
            <w:tcBorders>
              <w:top w:val="single" w:sz="4" w:space="0" w:color="auto"/>
              <w:left w:val="single" w:sz="4" w:space="0" w:color="auto"/>
              <w:bottom w:val="single" w:sz="4" w:space="0" w:color="auto"/>
              <w:right w:val="single" w:sz="4" w:space="0" w:color="auto"/>
            </w:tcBorders>
          </w:tcPr>
          <w:p w14:paraId="04222092" w14:textId="77777777" w:rsidR="00791DF1" w:rsidRDefault="00791DF1" w:rsidP="005238B6">
            <w:pPr>
              <w:pStyle w:val="a3"/>
              <w:spacing w:before="1"/>
              <w:jc w:val="both"/>
              <w:rPr>
                <w:lang w:val="en-US"/>
              </w:rPr>
            </w:pPr>
          </w:p>
          <w:p w14:paraId="2C482588" w14:textId="77777777" w:rsidR="00791DF1" w:rsidRDefault="00791DF1" w:rsidP="005238B6">
            <w:pPr>
              <w:pStyle w:val="a3"/>
              <w:spacing w:before="1"/>
              <w:jc w:val="both"/>
              <w:rPr>
                <w:lang w:val="en-US"/>
              </w:rPr>
            </w:pPr>
            <w:proofErr w:type="spellStart"/>
            <w:r>
              <w:rPr>
                <w:lang w:val="en-US"/>
              </w:rPr>
              <w:t>Διεύθυνση</w:t>
            </w:r>
            <w:proofErr w:type="spellEnd"/>
            <w:r>
              <w:rPr>
                <w:lang w:val="en-US"/>
              </w:rPr>
              <w:t xml:space="preserve"> Κα</w:t>
            </w:r>
            <w:proofErr w:type="spellStart"/>
            <w:r>
              <w:rPr>
                <w:lang w:val="en-US"/>
              </w:rPr>
              <w:t>τοικί</w:t>
            </w:r>
            <w:proofErr w:type="spellEnd"/>
            <w:r>
              <w:rPr>
                <w:lang w:val="en-US"/>
              </w:rPr>
              <w:t>ας:</w:t>
            </w:r>
          </w:p>
        </w:tc>
      </w:tr>
      <w:tr w:rsidR="00791DF1" w14:paraId="594008AA" w14:textId="77777777" w:rsidTr="00791DF1">
        <w:trPr>
          <w:trHeight w:val="362"/>
        </w:trPr>
        <w:tc>
          <w:tcPr>
            <w:tcW w:w="4537" w:type="dxa"/>
            <w:tcBorders>
              <w:top w:val="single" w:sz="4" w:space="0" w:color="auto"/>
              <w:left w:val="single" w:sz="4" w:space="0" w:color="auto"/>
              <w:bottom w:val="single" w:sz="4" w:space="0" w:color="auto"/>
              <w:right w:val="single" w:sz="4" w:space="0" w:color="auto"/>
            </w:tcBorders>
          </w:tcPr>
          <w:p w14:paraId="04C48263" w14:textId="77777777" w:rsidR="00791DF1" w:rsidRDefault="00791DF1" w:rsidP="005238B6">
            <w:pPr>
              <w:pStyle w:val="a3"/>
              <w:spacing w:before="1"/>
              <w:jc w:val="both"/>
              <w:rPr>
                <w:lang w:val="en-US"/>
              </w:rPr>
            </w:pPr>
          </w:p>
          <w:p w14:paraId="01CAB9A1" w14:textId="77777777" w:rsidR="00791DF1" w:rsidRDefault="00791DF1" w:rsidP="005238B6">
            <w:pPr>
              <w:pStyle w:val="a3"/>
              <w:spacing w:before="1"/>
              <w:jc w:val="both"/>
              <w:rPr>
                <w:lang w:val="en-US"/>
              </w:rPr>
            </w:pPr>
            <w:r>
              <w:rPr>
                <w:lang w:val="en-US"/>
              </w:rPr>
              <w:t xml:space="preserve">ΤΚ </w:t>
            </w:r>
            <w:proofErr w:type="spellStart"/>
            <w:r>
              <w:rPr>
                <w:lang w:val="en-US"/>
              </w:rPr>
              <w:t>Πόλη</w:t>
            </w:r>
            <w:proofErr w:type="spellEnd"/>
            <w:r>
              <w:rPr>
                <w:lang w:val="en-US"/>
              </w:rPr>
              <w:t>:</w:t>
            </w:r>
          </w:p>
        </w:tc>
      </w:tr>
      <w:tr w:rsidR="00791DF1" w14:paraId="094497EA" w14:textId="77777777" w:rsidTr="00791DF1">
        <w:trPr>
          <w:trHeight w:val="362"/>
        </w:trPr>
        <w:tc>
          <w:tcPr>
            <w:tcW w:w="4537" w:type="dxa"/>
            <w:tcBorders>
              <w:top w:val="single" w:sz="4" w:space="0" w:color="auto"/>
              <w:left w:val="single" w:sz="4" w:space="0" w:color="auto"/>
              <w:bottom w:val="single" w:sz="4" w:space="0" w:color="auto"/>
              <w:right w:val="single" w:sz="4" w:space="0" w:color="auto"/>
            </w:tcBorders>
          </w:tcPr>
          <w:p w14:paraId="08993DED" w14:textId="77777777" w:rsidR="00791DF1" w:rsidRDefault="00791DF1" w:rsidP="005238B6">
            <w:pPr>
              <w:pStyle w:val="a3"/>
              <w:spacing w:before="1"/>
              <w:jc w:val="both"/>
              <w:rPr>
                <w:lang w:val="en-US"/>
              </w:rPr>
            </w:pPr>
          </w:p>
          <w:p w14:paraId="79E9613F" w14:textId="77777777" w:rsidR="00791DF1" w:rsidRDefault="00791DF1" w:rsidP="005238B6">
            <w:pPr>
              <w:pStyle w:val="a3"/>
              <w:spacing w:before="1"/>
              <w:jc w:val="both"/>
              <w:rPr>
                <w:lang w:val="en-US"/>
              </w:rPr>
            </w:pPr>
            <w:r>
              <w:rPr>
                <w:lang w:val="en-US"/>
              </w:rPr>
              <w:t>Mail:</w:t>
            </w:r>
          </w:p>
        </w:tc>
      </w:tr>
      <w:tr w:rsidR="00791DF1" w14:paraId="5B8547EB" w14:textId="77777777" w:rsidTr="00791DF1">
        <w:trPr>
          <w:trHeight w:val="342"/>
        </w:trPr>
        <w:tc>
          <w:tcPr>
            <w:tcW w:w="4537" w:type="dxa"/>
            <w:tcBorders>
              <w:top w:val="single" w:sz="4" w:space="0" w:color="auto"/>
              <w:left w:val="single" w:sz="4" w:space="0" w:color="auto"/>
              <w:bottom w:val="single" w:sz="4" w:space="0" w:color="auto"/>
              <w:right w:val="single" w:sz="4" w:space="0" w:color="auto"/>
            </w:tcBorders>
          </w:tcPr>
          <w:p w14:paraId="2784A062" w14:textId="77777777" w:rsidR="00791DF1" w:rsidRDefault="00791DF1" w:rsidP="005238B6">
            <w:pPr>
              <w:pStyle w:val="a3"/>
              <w:spacing w:before="1"/>
              <w:jc w:val="both"/>
              <w:rPr>
                <w:lang w:val="en-US"/>
              </w:rPr>
            </w:pPr>
          </w:p>
          <w:p w14:paraId="2609A82B" w14:textId="77777777" w:rsidR="00791DF1" w:rsidRDefault="00791DF1" w:rsidP="005238B6">
            <w:pPr>
              <w:pStyle w:val="a3"/>
              <w:spacing w:before="1"/>
              <w:jc w:val="both"/>
              <w:rPr>
                <w:lang w:val="en-US"/>
              </w:rPr>
            </w:pPr>
            <w:proofErr w:type="spellStart"/>
            <w:r>
              <w:rPr>
                <w:lang w:val="en-US"/>
              </w:rPr>
              <w:t>Κινητό</w:t>
            </w:r>
            <w:proofErr w:type="spellEnd"/>
            <w:r>
              <w:rPr>
                <w:lang w:val="en-US"/>
              </w:rPr>
              <w:t xml:space="preserve"> </w:t>
            </w:r>
            <w:proofErr w:type="spellStart"/>
            <w:r>
              <w:rPr>
                <w:lang w:val="en-US"/>
              </w:rPr>
              <w:t>τηλ</w:t>
            </w:r>
            <w:proofErr w:type="spellEnd"/>
            <w:r>
              <w:rPr>
                <w:lang w:val="en-US"/>
              </w:rPr>
              <w:t xml:space="preserve">: </w:t>
            </w:r>
          </w:p>
        </w:tc>
      </w:tr>
      <w:tr w:rsidR="00791DF1" w14:paraId="1F55CDAE" w14:textId="77777777" w:rsidTr="00791DF1">
        <w:trPr>
          <w:trHeight w:val="342"/>
        </w:trPr>
        <w:tc>
          <w:tcPr>
            <w:tcW w:w="4537" w:type="dxa"/>
            <w:tcBorders>
              <w:top w:val="single" w:sz="4" w:space="0" w:color="auto"/>
              <w:left w:val="single" w:sz="4" w:space="0" w:color="auto"/>
              <w:bottom w:val="single" w:sz="4" w:space="0" w:color="auto"/>
              <w:right w:val="single" w:sz="4" w:space="0" w:color="auto"/>
            </w:tcBorders>
          </w:tcPr>
          <w:p w14:paraId="2324FB75" w14:textId="77777777" w:rsidR="00791DF1" w:rsidRDefault="00791DF1" w:rsidP="005238B6">
            <w:pPr>
              <w:pStyle w:val="a3"/>
              <w:spacing w:before="1"/>
              <w:jc w:val="both"/>
              <w:rPr>
                <w:lang w:val="en-US"/>
              </w:rPr>
            </w:pPr>
          </w:p>
          <w:p w14:paraId="5CCF7F5C" w14:textId="77777777" w:rsidR="00791DF1" w:rsidRDefault="00791DF1" w:rsidP="005238B6">
            <w:pPr>
              <w:pStyle w:val="a3"/>
              <w:spacing w:before="1"/>
              <w:jc w:val="both"/>
              <w:rPr>
                <w:lang w:val="en-US"/>
              </w:rPr>
            </w:pPr>
            <w:proofErr w:type="spellStart"/>
            <w:r>
              <w:rPr>
                <w:lang w:val="en-US"/>
              </w:rPr>
              <w:t>Στ</w:t>
            </w:r>
            <w:proofErr w:type="spellEnd"/>
            <w:r>
              <w:rPr>
                <w:lang w:val="en-US"/>
              </w:rPr>
              <w:t xml:space="preserve">αθερό </w:t>
            </w:r>
            <w:proofErr w:type="spellStart"/>
            <w:r>
              <w:rPr>
                <w:lang w:val="en-US"/>
              </w:rPr>
              <w:t>τηλ</w:t>
            </w:r>
            <w:proofErr w:type="spellEnd"/>
            <w:r>
              <w:rPr>
                <w:lang w:val="en-US"/>
              </w:rPr>
              <w:t xml:space="preserve">: </w:t>
            </w:r>
          </w:p>
        </w:tc>
      </w:tr>
    </w:tbl>
    <w:p w14:paraId="39C05D36" w14:textId="77777777" w:rsidR="00791DF1" w:rsidRDefault="00144E10" w:rsidP="00470CE6">
      <w:pPr>
        <w:pStyle w:val="a4"/>
        <w:ind w:left="0"/>
      </w:pPr>
      <w:r w:rsidRPr="00C90043">
        <w:rPr>
          <w:noProof/>
          <w:sz w:val="23"/>
          <w:lang w:eastAsia="el-GR"/>
        </w:rPr>
        <mc:AlternateContent>
          <mc:Choice Requires="wps">
            <w:drawing>
              <wp:anchor distT="45720" distB="45720" distL="114300" distR="114300" simplePos="0" relativeHeight="487605760" behindDoc="0" locked="0" layoutInCell="1" allowOverlap="1" wp14:anchorId="7FBBC343" wp14:editId="613EDDDE">
                <wp:simplePos x="0" y="0"/>
                <wp:positionH relativeFrom="column">
                  <wp:posOffset>3752850</wp:posOffset>
                </wp:positionH>
                <wp:positionV relativeFrom="paragraph">
                  <wp:posOffset>308610</wp:posOffset>
                </wp:positionV>
                <wp:extent cx="2360930" cy="876300"/>
                <wp:effectExtent l="0" t="0" r="8890" b="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76300"/>
                        </a:xfrm>
                        <a:prstGeom prst="rect">
                          <a:avLst/>
                        </a:prstGeom>
                        <a:solidFill>
                          <a:srgbClr val="FFFFFF"/>
                        </a:solidFill>
                        <a:ln w="9525">
                          <a:noFill/>
                          <a:miter lim="800000"/>
                          <a:headEnd/>
                          <a:tailEnd/>
                        </a:ln>
                      </wps:spPr>
                      <wps:txbx>
                        <w:txbxContent>
                          <w:p w14:paraId="3AE3F92D" w14:textId="77777777" w:rsidR="00605012" w:rsidRDefault="00605012" w:rsidP="00C90043">
                            <w:pPr>
                              <w:jc w:val="center"/>
                            </w:pPr>
                          </w:p>
                          <w:p w14:paraId="56DAFD27" w14:textId="77777777" w:rsidR="00C90043" w:rsidRDefault="00B93D0F" w:rsidP="00C90043">
                            <w:pPr>
                              <w:jc w:val="center"/>
                            </w:pPr>
                            <w:r>
                              <w:t>Ο/</w:t>
                            </w:r>
                            <w:r w:rsidR="00C90043">
                              <w:t xml:space="preserve">Η </w:t>
                            </w:r>
                            <w:r w:rsidR="007C6172">
                              <w:t>Αιτ</w:t>
                            </w:r>
                            <w:r>
                              <w:t>ών/ούσα</w:t>
                            </w:r>
                          </w:p>
                          <w:p w14:paraId="2A2E97C9" w14:textId="77777777" w:rsidR="00C90043" w:rsidRDefault="00C90043" w:rsidP="00C90043">
                            <w:pPr>
                              <w:jc w:val="center"/>
                            </w:pPr>
                          </w:p>
                          <w:p w14:paraId="5881D2F5" w14:textId="77777777" w:rsidR="00C90043" w:rsidRDefault="00C90043" w:rsidP="00C90043">
                            <w:pPr>
                              <w:jc w:val="center"/>
                            </w:pPr>
                          </w:p>
                          <w:p w14:paraId="0786F226" w14:textId="77777777" w:rsidR="00C90043" w:rsidRDefault="00C90043" w:rsidP="00C90043">
                            <w:pPr>
                              <w:jc w:val="center"/>
                            </w:pPr>
                          </w:p>
                          <w:p w14:paraId="5F0459EB" w14:textId="77777777" w:rsidR="00C90043" w:rsidRDefault="00C90043" w:rsidP="00C90043">
                            <w:pPr>
                              <w:jc w:val="center"/>
                            </w:pPr>
                          </w:p>
                          <w:p w14:paraId="44FA7C77" w14:textId="77777777" w:rsidR="00C90043" w:rsidRDefault="00C90043" w:rsidP="00C90043">
                            <w:pPr>
                              <w:jc w:val="center"/>
                            </w:pPr>
                          </w:p>
                          <w:p w14:paraId="5885B0E1" w14:textId="77777777" w:rsidR="00C90043" w:rsidRDefault="00C90043" w:rsidP="00C90043">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du="http://schemas.microsoft.com/office/word/2023/wordml/word16du" xmlns:oel="http://schemas.microsoft.com/office/2019/extlst">
            <w:pict>
              <v:shape w14:anchorId="7FBBC343" id="Πλαίσιο κειμένου 2" o:spid="_x0000_s1027" type="#_x0000_t202" style="position:absolute;margin-left:295.5pt;margin-top:24.3pt;width:185.9pt;height:69pt;z-index:4876057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" stroked="f">
                <v:textbox>
                  <w:txbxContent>
                    <w:p w14:paraId="3AE3F92D" w14:textId="77777777" w:rsidR="00605012" w:rsidRDefault="00605012" w:rsidP="00C90043">
                      <w:pPr>
                        <w:jc w:val="center"/>
                      </w:pPr>
                    </w:p>
                    <w:p w14:paraId="56DAFD27" w14:textId="77777777" w:rsidR="00C90043" w:rsidRDefault="00B93D0F" w:rsidP="00C90043">
                      <w:pPr>
                        <w:jc w:val="center"/>
                      </w:pPr>
                      <w:r>
                        <w:t>Ο/</w:t>
                      </w:r>
                      <w:r w:rsidR="00C90043">
                        <w:t xml:space="preserve">Η </w:t>
                      </w:r>
                      <w:r w:rsidR="007C6172">
                        <w:t>Αιτ</w:t>
                      </w:r>
                      <w:r>
                        <w:t>ών/ούσα</w:t>
                      </w:r>
                    </w:p>
                    <w:p w14:paraId="2A2E97C9" w14:textId="77777777" w:rsidR="00C90043" w:rsidRDefault="00C90043" w:rsidP="00C90043">
                      <w:pPr>
                        <w:jc w:val="center"/>
                      </w:pPr>
                    </w:p>
                    <w:p w14:paraId="5881D2F5" w14:textId="77777777" w:rsidR="00C90043" w:rsidRDefault="00C90043" w:rsidP="00C90043">
                      <w:pPr>
                        <w:jc w:val="center"/>
                      </w:pPr>
                    </w:p>
                    <w:p w14:paraId="0786F226" w14:textId="77777777" w:rsidR="00C90043" w:rsidRDefault="00C90043" w:rsidP="00C90043">
                      <w:pPr>
                        <w:jc w:val="center"/>
                      </w:pPr>
                    </w:p>
                    <w:p w14:paraId="5F0459EB" w14:textId="77777777" w:rsidR="00C90043" w:rsidRDefault="00C90043" w:rsidP="00C90043">
                      <w:pPr>
                        <w:jc w:val="center"/>
                      </w:pPr>
                    </w:p>
                    <w:p w14:paraId="44FA7C77" w14:textId="77777777" w:rsidR="00C90043" w:rsidRDefault="00C90043" w:rsidP="00C90043">
                      <w:pPr>
                        <w:jc w:val="center"/>
                      </w:pPr>
                    </w:p>
                    <w:p w14:paraId="5885B0E1" w14:textId="77777777" w:rsidR="00C90043" w:rsidRDefault="00C90043" w:rsidP="00C90043">
                      <w:pPr>
                        <w:jc w:val="center"/>
                      </w:pPr>
                    </w:p>
                  </w:txbxContent>
                </v:textbox>
                <w10:wrap type="square"/>
              </v:shape>
            </w:pict>
          </mc:Fallback>
        </mc:AlternateContent>
      </w:r>
    </w:p>
    <w:p w14:paraId="23C4A1A8" w14:textId="49F89D7C" w:rsidR="00505C88" w:rsidRDefault="00505C88" w:rsidP="00505C88">
      <w:pPr>
        <w:pStyle w:val="1"/>
        <w:ind w:left="0" w:right="-1608"/>
        <w:jc w:val="left"/>
      </w:pPr>
      <w:r>
        <w:t>ΘΕΜΑ:</w:t>
      </w:r>
      <w:r>
        <w:rPr>
          <w:spacing w:val="-2"/>
        </w:rPr>
        <w:t xml:space="preserve"> «</w:t>
      </w:r>
      <w:r w:rsidR="0015037B">
        <w:rPr>
          <w:spacing w:val="-2"/>
        </w:rPr>
        <w:t>Χορήγηση</w:t>
      </w:r>
      <w:r>
        <w:rPr>
          <w:spacing w:val="-2"/>
        </w:rPr>
        <w:t xml:space="preserve"> </w:t>
      </w:r>
      <w:r>
        <w:t>ά</w:t>
      </w:r>
      <w:r w:rsidRPr="0003717B">
        <w:t>δεια</w:t>
      </w:r>
      <w:r>
        <w:t>ς</w:t>
      </w:r>
      <w:r w:rsidR="007C6172">
        <w:t xml:space="preserve"> ανατροφής </w:t>
      </w:r>
    </w:p>
    <w:p w14:paraId="497A76FB" w14:textId="61BE7915" w:rsidR="00505C88" w:rsidRDefault="007C6172" w:rsidP="007C6172">
      <w:pPr>
        <w:pStyle w:val="a3"/>
        <w:spacing w:before="8"/>
        <w:ind w:firstLine="851"/>
        <w:rPr>
          <w:b/>
          <w:sz w:val="21"/>
        </w:rPr>
      </w:pPr>
      <w:r>
        <w:rPr>
          <w:b/>
          <w:sz w:val="21"/>
        </w:rPr>
        <w:t>τέκνου</w:t>
      </w:r>
      <w:r w:rsidR="00005651" w:rsidRPr="0003717B">
        <w:t>»</w:t>
      </w:r>
    </w:p>
    <w:p w14:paraId="7A3369ED" w14:textId="39AB8409" w:rsidR="007C6172" w:rsidRPr="00517D70" w:rsidRDefault="005718DD" w:rsidP="00294CF5">
      <w:pPr>
        <w:pStyle w:val="a3"/>
        <w:ind w:left="100"/>
        <w:rPr>
          <w:lang w:val="en-US"/>
        </w:rPr>
      </w:pPr>
      <w:r>
        <w:t>Ημερομηνία:</w:t>
      </w:r>
      <w:r w:rsidR="00EA18B7">
        <w:t xml:space="preserve"> ……/……../20…..</w:t>
      </w:r>
      <w:r w:rsidR="00517D70">
        <w:rPr>
          <w:lang w:val="en-US"/>
        </w:rPr>
        <w:t xml:space="preserve"> </w:t>
      </w:r>
    </w:p>
    <w:p w14:paraId="6A1F2427" w14:textId="63F2FF81" w:rsidR="007C6172" w:rsidRPr="00517D70" w:rsidRDefault="007C6172" w:rsidP="00517D70">
      <w:pPr>
        <w:spacing w:before="121"/>
        <w:ind w:right="-2459"/>
        <w:rPr>
          <w:sz w:val="20"/>
          <w:lang w:val="en-US"/>
        </w:rPr>
      </w:pPr>
      <w:r>
        <w:rPr>
          <w:sz w:val="20"/>
        </w:rPr>
        <w:t xml:space="preserve"> </w:t>
      </w:r>
      <w:r w:rsidR="00EA0EA7">
        <w:rPr>
          <w:sz w:val="20"/>
        </w:rPr>
        <w:t xml:space="preserve">          </w:t>
      </w:r>
      <w:r w:rsidR="00C30120">
        <w:rPr>
          <w:sz w:val="20"/>
        </w:rPr>
        <w:t xml:space="preserve">    </w:t>
      </w:r>
      <w:r w:rsidR="00517D70">
        <w:rPr>
          <w:sz w:val="20"/>
          <w:lang w:val="en-US"/>
        </w:rPr>
        <w:t>..</w:t>
      </w:r>
    </w:p>
    <w:p w14:paraId="47BADD29" w14:textId="77777777" w:rsidR="00144E10" w:rsidRDefault="00144E10" w:rsidP="00505C88">
      <w:pPr>
        <w:spacing w:before="121"/>
        <w:rPr>
          <w:sz w:val="20"/>
        </w:rPr>
      </w:pPr>
    </w:p>
    <w:p w14:paraId="66C3446F" w14:textId="77777777" w:rsidR="00780F92" w:rsidRPr="00791DF1" w:rsidRDefault="00144E10" w:rsidP="00517D70">
      <w:pPr>
        <w:pStyle w:val="a4"/>
        <w:ind w:left="0"/>
      </w:pPr>
      <w:r w:rsidRPr="005718DD">
        <w:rPr>
          <w:noProof/>
          <w:sz w:val="20"/>
          <w:lang w:eastAsia="el-GR"/>
        </w:rPr>
        <mc:AlternateContent>
          <mc:Choice Requires="wps">
            <w:drawing>
              <wp:anchor distT="45720" distB="45720" distL="114300" distR="114300" simplePos="0" relativeHeight="487610880" behindDoc="0" locked="0" layoutInCell="1" allowOverlap="1" wp14:anchorId="43D289A8" wp14:editId="7EF7BD1B">
                <wp:simplePos x="0" y="0"/>
                <wp:positionH relativeFrom="column">
                  <wp:posOffset>-47625</wp:posOffset>
                </wp:positionH>
                <wp:positionV relativeFrom="paragraph">
                  <wp:posOffset>135255</wp:posOffset>
                </wp:positionV>
                <wp:extent cx="6762750" cy="1657350"/>
                <wp:effectExtent l="0" t="0" r="0" b="0"/>
                <wp:wrapSquare wrapText="bothSides"/>
                <wp:docPr id="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1657350"/>
                        </a:xfrm>
                        <a:prstGeom prst="rect">
                          <a:avLst/>
                        </a:prstGeom>
                        <a:solidFill>
                          <a:srgbClr val="FFFFFF"/>
                        </a:solidFill>
                        <a:ln w="9525">
                          <a:noFill/>
                          <a:miter lim="800000"/>
                          <a:headEnd/>
                          <a:tailEnd/>
                        </a:ln>
                      </wps:spPr>
                      <wps:txbx>
                        <w:txbxContent>
                          <w:p w14:paraId="68F676E0" w14:textId="77777777" w:rsidR="005718DD" w:rsidRPr="00144E10" w:rsidRDefault="005718DD" w:rsidP="005718DD">
                            <w:pPr>
                              <w:rPr>
                                <w:sz w:val="16"/>
                                <w:szCs w:val="16"/>
                              </w:rPr>
                            </w:pPr>
                            <w:r w:rsidRPr="00144E10">
                              <w:rPr>
                                <w:sz w:val="16"/>
                                <w:szCs w:val="16"/>
                              </w:rPr>
                              <w:t xml:space="preserve">(1) Γράψτε για ποιο τέκνο αφορά (πχ πρώτο, δεύτερο </w:t>
                            </w:r>
                            <w:proofErr w:type="spellStart"/>
                            <w:r w:rsidRPr="00144E10">
                              <w:rPr>
                                <w:sz w:val="16"/>
                                <w:szCs w:val="16"/>
                              </w:rPr>
                              <w:t>κλπ</w:t>
                            </w:r>
                            <w:proofErr w:type="spellEnd"/>
                            <w:r w:rsidRPr="00144E10">
                              <w:rPr>
                                <w:sz w:val="16"/>
                                <w:szCs w:val="16"/>
                              </w:rPr>
                              <w:t>).</w:t>
                            </w:r>
                          </w:p>
                          <w:p w14:paraId="523B5760" w14:textId="77777777" w:rsidR="005718DD" w:rsidRPr="00144E10" w:rsidRDefault="005718DD" w:rsidP="005718DD">
                            <w:pPr>
                              <w:rPr>
                                <w:sz w:val="16"/>
                                <w:szCs w:val="16"/>
                              </w:rPr>
                            </w:pPr>
                            <w:r w:rsidRPr="00144E10">
                              <w:rPr>
                                <w:sz w:val="16"/>
                                <w:szCs w:val="16"/>
                              </w:rPr>
                              <w:t xml:space="preserve">(2) Οι μητέρες εκπαιδευτικοί, σύμφωνα με το άρθρο 53, παρ. 2, του Ν. 3528/2007 μετά την άδεια τοκετού και την άδεια λοχείας, εφόσον δεν κάνουν χρήση μειωμένου ωραρίου, δικαιούνται να πάρουν άδεια ανατροφής τέκνου εννέα (9) μηνών, οποτεδήποτε μέχρι το τέκνο να συμπληρώσει το τέταρτο έτος της ηλικίας του και όχι απαραιτήτως μετά τη λήξη της άδειας λοχείας. Απαραίτητη προϋπόθεση είναι η </w:t>
                            </w:r>
                            <w:proofErr w:type="spellStart"/>
                            <w:r w:rsidRPr="00144E10">
                              <w:rPr>
                                <w:sz w:val="16"/>
                                <w:szCs w:val="16"/>
                              </w:rPr>
                              <w:t>εννιάμηνη</w:t>
                            </w:r>
                            <w:proofErr w:type="spellEnd"/>
                            <w:r w:rsidRPr="00144E10">
                              <w:rPr>
                                <w:sz w:val="16"/>
                                <w:szCs w:val="16"/>
                              </w:rPr>
                              <w:t xml:space="preserve"> αυτή άδεια να εξαντληθεί σε συνεχές χρονικό διάστημα. Οι μητέρες εκπαιδευτικοί, εφόσον δεν πάρουν την </w:t>
                            </w:r>
                            <w:proofErr w:type="spellStart"/>
                            <w:r w:rsidRPr="00144E10">
                              <w:rPr>
                                <w:sz w:val="16"/>
                                <w:szCs w:val="16"/>
                              </w:rPr>
                              <w:t>εννιάμηνη</w:t>
                            </w:r>
                            <w:proofErr w:type="spellEnd"/>
                            <w:r w:rsidRPr="00144E10">
                              <w:rPr>
                                <w:sz w:val="16"/>
                                <w:szCs w:val="16"/>
                              </w:rPr>
                              <w:t xml:space="preserve"> άδεια ανατροφής τέκνου, μπορούν να κάνουν χρήση μειωμένου ωραρίου δύο (2) ωρών εβδομαδιαίως, μέχρι το τέκνο τους να γίνει δύο (2) ετών (παρ. 8, του άρθρου 13 του Ν. 1566/1985 και παρ. 2 του άρθρου 53 του Ν.2723/1999).Σε περίπτωση γέννησης 4ου τέκνου, το μειωμένο ωράριο εργασίας παρατείνεται για δύο ( 2 ) ακόμα έτη. Η χρήση του ενός εκ των δύο ευεργετημάτων αποκλείει αυτομάτως τη χρήση του άλλου. Τα ευεργετήματα αυτά ισχύουν και για τις θετές μητέρες. Αν και οι δύο γονείς είναι υπάλληλοι, με κοινή τους δήλωση που κατατίθεται στις υπηρεσίες τους καθορίζεται ποιος από τους δύο θα κάνει χρήση του μειωμένου ωραρίου ή της άδειας ανατροφής. Αν η σύζυγος του υπαλλήλου ή ο σύζυγος της υπαλλήλου εργάζεται στον ιδιωτικό τομέα, εφόσον δικαιούται όμοιων ολικώς ή μερικώς διευκολύνσεων, ο σύζυγος ή η σύζυγος υπάλληλος δικαιούται να κάνει χρήση των παραπάνω διευκολύνσεων.(3) Το πιστοποιητικό οικογενειακής κατάστασης πρέπει να είναι πρόσφατο, διότι ισχύει για τρεις μήνες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43D289A8" id="_x0000_s1028" type="#_x0000_t202" style="position:absolute;left:0;text-align:left;margin-left:-3.75pt;margin-top:10.65pt;width:532.5pt;height:130.5pt;z-index:48761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" stroked="f">
                <v:textbox>
                  <w:txbxContent>
                    <w:p w14:paraId="68F676E0" w14:textId="77777777" w:rsidR="005718DD" w:rsidRPr="00144E10" w:rsidRDefault="005718DD" w:rsidP="005718DD">
                      <w:pPr>
                        <w:rPr>
                          <w:sz w:val="16"/>
                          <w:szCs w:val="16"/>
                        </w:rPr>
                      </w:pPr>
                      <w:r w:rsidRPr="00144E10">
                        <w:rPr>
                          <w:sz w:val="16"/>
                          <w:szCs w:val="16"/>
                        </w:rPr>
                        <w:t>(1) Γράψτε για ποιο τέκνο αφορά (πχ πρώτο, δεύτερο κλπ).</w:t>
                      </w:r>
                    </w:p>
                    <w:p w14:paraId="523B5760" w14:textId="77777777" w:rsidR="005718DD" w:rsidRPr="00144E10" w:rsidRDefault="005718DD" w:rsidP="005718DD">
                      <w:pPr>
                        <w:rPr>
                          <w:sz w:val="16"/>
                          <w:szCs w:val="16"/>
                        </w:rPr>
                      </w:pPr>
                      <w:r w:rsidRPr="00144E10">
                        <w:rPr>
                          <w:sz w:val="16"/>
                          <w:szCs w:val="16"/>
                        </w:rPr>
                        <w:t>(2) Οι μητέρες εκπαιδευτικοί, σύμφωνα με το άρθρο 53, παρ. 2, του Ν. 3528/2007 μετά την άδεια τοκετού και την άδεια λοχείας, εφόσον δεν κάνουν χρήση μειωμένου ωραρίου, δικαιούνται να πάρουν άδεια ανατροφής τέκνου εννέα (9) μηνών, οποτεδήποτε μέχρι το τέκνο να συμπληρώσει το τέταρτο έτος της ηλικίας του και όχι απαραιτήτως μετά τη λήξη της άδειας λοχείας. Απαραίτητη προϋπόθεση είναι η εννιάμηνη αυτή άδεια να εξαντληθεί σε συνεχές χρονικό διάστημα. Οι μητέρες εκπαιδευτικοί, εφόσον δεν πάρουν την εννιάμηνη άδεια ανατροφής τέκνου, μπορούν να κάνουν χρήση μειωμένου ωραρίου δύο (2) ωρών εβδομαδιαίως, μέχρι το τέκνο τους να γίνει δύο (2) ετών (παρ. 8, του άρθρου 13 του Ν. 1566/1985 και παρ. 2 του άρθρου 53 του Ν.2723/1999).Σε περίπτωση γέννησης 4ου τέκνου, το μειωμένο ωράριο εργασίας παρατείνεται για δύο ( 2 ) ακόμα έτη. Η χρήση του ενός εκ των δύο ευεργετημάτων αποκλείει αυτομάτως τη χρήση του άλλου. Τα ευεργετήματα αυτά ισχύουν και για τις θετές μητέρες. Αν και οι δύο γονείς είναι υπάλληλοι, με κοινή τους δήλωση που κατατίθεται στις υπηρεσίες τους καθορίζεται ποιος από τους δύο θα κάνει χρήση του μειωμένου ωραρίου ή της άδειας ανατροφής. Αν η σύζυγος του υπαλλήλου ή ο σύζυγος της υπαλλήλου εργάζεται στον ιδιωτικό τομέα, εφόσον δικαιούται όμοιων ολικώς ή μερικώς διευκολύνσεων, ο σύζυγος ή η σύζυγος υπάλληλος δικαιούται να κάνει χρήση των παραπάνω διευκολύνσεων.(3) Το πιστοποιητικό οικογενειακής κατάστασης πρέπει να είναι πρόσφατο, διότι ισχύει για τρεις μήνες</w:t>
                      </w:r>
                    </w:p>
                  </w:txbxContent>
                </v:textbox>
                <w10:wrap type="square"/>
              </v:shape>
            </w:pict>
          </mc:Fallback>
        </mc:AlternateContent>
      </w:r>
      <w:r w:rsidR="003E15EE">
        <w:rPr>
          <w:b w:val="0"/>
        </w:rPr>
        <w:br w:type="column"/>
      </w:r>
    </w:p>
    <w:p w14:paraId="6C254EA8" w14:textId="77777777" w:rsidR="001750C3" w:rsidRDefault="001750C3" w:rsidP="005C032D">
      <w:pPr>
        <w:pStyle w:val="1"/>
        <w:spacing w:before="29"/>
        <w:ind w:right="1323"/>
      </w:pPr>
      <w:r>
        <w:t>ΠΡΟΣ</w:t>
      </w:r>
    </w:p>
    <w:p w14:paraId="6E47784B" w14:textId="77777777" w:rsidR="00B62163" w:rsidRPr="001750C3" w:rsidRDefault="00B63AAB" w:rsidP="00B63AAB">
      <w:pPr>
        <w:spacing w:before="6"/>
        <w:ind w:left="1521" w:firstLine="747"/>
        <w:rPr>
          <w:b/>
        </w:rPr>
      </w:pPr>
      <w:r>
        <w:rPr>
          <w:b/>
        </w:rPr>
        <w:t>ΔΔΕ ΦΛΩΡΙΝΑΣ</w:t>
      </w:r>
    </w:p>
    <w:p w14:paraId="46DEB96D" w14:textId="77777777" w:rsidR="001E1EDD" w:rsidRDefault="001E1EDD" w:rsidP="005C032D">
      <w:pPr>
        <w:tabs>
          <w:tab w:val="left" w:pos="1286"/>
          <w:tab w:val="left" w:pos="1718"/>
          <w:tab w:val="left" w:pos="2279"/>
          <w:tab w:val="left" w:pos="3547"/>
          <w:tab w:val="left" w:pos="4833"/>
        </w:tabs>
        <w:spacing w:before="1"/>
      </w:pPr>
    </w:p>
    <w:p w14:paraId="697C5EE4" w14:textId="11D01578" w:rsidR="001B2520" w:rsidRDefault="001B2520" w:rsidP="005C032D">
      <w:pPr>
        <w:pStyle w:val="a5"/>
        <w:tabs>
          <w:tab w:val="left" w:pos="1286"/>
          <w:tab w:val="left" w:pos="1718"/>
          <w:tab w:val="left" w:pos="2279"/>
          <w:tab w:val="left" w:pos="2694"/>
          <w:tab w:val="left" w:pos="4395"/>
        </w:tabs>
        <w:spacing w:before="1"/>
        <w:ind w:left="960" w:firstLine="0"/>
      </w:pPr>
      <w:r>
        <w:t>Παρακαλώ</w:t>
      </w:r>
      <w:r>
        <w:tab/>
      </w:r>
      <w:r w:rsidR="009F7792">
        <w:t xml:space="preserve"> </w:t>
      </w:r>
      <w:r>
        <w:t>να</w:t>
      </w:r>
      <w:r>
        <w:tab/>
        <w:t>μου χορηγήσετε</w:t>
      </w:r>
      <w:r>
        <w:tab/>
      </w:r>
      <w:r w:rsidR="009F7792" w:rsidRPr="009F7792">
        <w:rPr>
          <w:b/>
        </w:rPr>
        <w:t xml:space="preserve">άδεια ανατροφής </w:t>
      </w:r>
      <w:r w:rsidR="009F7792">
        <w:rPr>
          <w:b/>
        </w:rPr>
        <w:t xml:space="preserve">για το </w:t>
      </w:r>
      <w:r w:rsidR="00916A2E">
        <w:rPr>
          <w:b/>
        </w:rPr>
        <w:t>……..</w:t>
      </w:r>
      <w:r w:rsidR="009F7792" w:rsidRPr="009F7792">
        <w:rPr>
          <w:b/>
          <w:vertAlign w:val="superscript"/>
        </w:rPr>
        <w:t>ο</w:t>
      </w:r>
      <w:r w:rsidR="009F7792">
        <w:rPr>
          <w:b/>
        </w:rPr>
        <w:t xml:space="preserve"> τέκνο μου,</w:t>
      </w:r>
      <w:r w:rsidR="009F7792" w:rsidRPr="009F7792">
        <w:rPr>
          <w:b/>
        </w:rPr>
        <w:t xml:space="preserve"> </w:t>
      </w:r>
      <w:r>
        <w:t xml:space="preserve">διάρκειας  </w:t>
      </w:r>
      <w:r w:rsidR="004577C0">
        <w:t>εννέα</w:t>
      </w:r>
      <w:r w:rsidR="00E032BA">
        <w:t xml:space="preserve"> (</w:t>
      </w:r>
      <w:r w:rsidR="004577C0">
        <w:t>9</w:t>
      </w:r>
      <w:r w:rsidR="00E032BA">
        <w:t xml:space="preserve">) </w:t>
      </w:r>
      <w:r w:rsidR="004577C0">
        <w:t>μηνών</w:t>
      </w:r>
      <w:r>
        <w:t>, από</w:t>
      </w:r>
      <w:r w:rsidRPr="009F7792">
        <w:rPr>
          <w:spacing w:val="-5"/>
        </w:rPr>
        <w:t xml:space="preserve"> </w:t>
      </w:r>
      <w:r w:rsidR="008758D1">
        <w:rPr>
          <w:spacing w:val="-5"/>
        </w:rPr>
        <w:t>…</w:t>
      </w:r>
      <w:r w:rsidR="0076026E">
        <w:rPr>
          <w:spacing w:val="-5"/>
        </w:rPr>
        <w:t>…..</w:t>
      </w:r>
      <w:r>
        <w:t>/</w:t>
      </w:r>
      <w:r w:rsidR="008758D1" w:rsidRPr="008758D1">
        <w:t>..</w:t>
      </w:r>
      <w:r w:rsidR="0076026E">
        <w:t>…</w:t>
      </w:r>
      <w:r w:rsidR="003E654C">
        <w:t>.</w:t>
      </w:r>
      <w:r w:rsidR="0076026E">
        <w:t>..</w:t>
      </w:r>
      <w:r>
        <w:t>/</w:t>
      </w:r>
      <w:r w:rsidR="009F7792">
        <w:t>20</w:t>
      </w:r>
      <w:r w:rsidR="00C262CA">
        <w:t>2</w:t>
      </w:r>
      <w:r w:rsidR="008758D1" w:rsidRPr="008758D1">
        <w:t>.</w:t>
      </w:r>
      <w:r w:rsidR="0076026E">
        <w:t>…</w:t>
      </w:r>
      <w:r w:rsidR="00C470AD">
        <w:t>.</w:t>
      </w:r>
      <w:r w:rsidRPr="009F7792">
        <w:rPr>
          <w:spacing w:val="-2"/>
        </w:rPr>
        <w:t xml:space="preserve"> </w:t>
      </w:r>
      <w:r>
        <w:t>έως</w:t>
      </w:r>
      <w:r w:rsidRPr="009F7792">
        <w:rPr>
          <w:spacing w:val="-1"/>
        </w:rPr>
        <w:t xml:space="preserve"> </w:t>
      </w:r>
      <w:r w:rsidR="009F7792">
        <w:t xml:space="preserve">και  </w:t>
      </w:r>
      <w:r w:rsidR="0076026E">
        <w:t>…</w:t>
      </w:r>
      <w:r w:rsidR="008758D1" w:rsidRPr="00876811">
        <w:t>..</w:t>
      </w:r>
      <w:r w:rsidR="003E654C">
        <w:t>.</w:t>
      </w:r>
      <w:r w:rsidR="0076026E">
        <w:t>…</w:t>
      </w:r>
      <w:r>
        <w:t>/</w:t>
      </w:r>
      <w:r w:rsidR="0076026E">
        <w:t>…</w:t>
      </w:r>
      <w:r w:rsidR="008758D1" w:rsidRPr="00876811">
        <w:t>..</w:t>
      </w:r>
      <w:r w:rsidR="003E654C">
        <w:t>.</w:t>
      </w:r>
      <w:r w:rsidR="0076026E">
        <w:t>…</w:t>
      </w:r>
      <w:r>
        <w:t>/</w:t>
      </w:r>
      <w:r w:rsidR="009F7792">
        <w:t>20</w:t>
      </w:r>
      <w:r w:rsidR="00E032BA">
        <w:t>2</w:t>
      </w:r>
      <w:r w:rsidR="00C470AD">
        <w:t>…</w:t>
      </w:r>
      <w:r w:rsidR="001B5B75">
        <w:t>.</w:t>
      </w:r>
      <w:r w:rsidR="009F7792">
        <w:t xml:space="preserve"> </w:t>
      </w:r>
    </w:p>
    <w:p w14:paraId="635137ED" w14:textId="243CBFE6" w:rsidR="009F7792" w:rsidRPr="00876811" w:rsidRDefault="009F7792" w:rsidP="009F7792">
      <w:pPr>
        <w:pStyle w:val="a3"/>
        <w:tabs>
          <w:tab w:val="left" w:pos="3604"/>
          <w:tab w:val="left" w:pos="4492"/>
        </w:tabs>
        <w:spacing w:before="148"/>
      </w:pPr>
    </w:p>
    <w:p w14:paraId="3DDB7CE7" w14:textId="77777777" w:rsidR="009F7792" w:rsidRPr="00517D70" w:rsidRDefault="009F7792" w:rsidP="009F7792">
      <w:pPr>
        <w:pStyle w:val="a3"/>
        <w:tabs>
          <w:tab w:val="left" w:pos="3604"/>
          <w:tab w:val="left" w:pos="4492"/>
        </w:tabs>
        <w:spacing w:before="148"/>
        <w:ind w:left="993"/>
        <w:rPr>
          <w:b/>
          <w:bCs/>
        </w:rPr>
      </w:pPr>
      <w:r w:rsidRPr="00517D70">
        <w:rPr>
          <w:b/>
          <w:bCs/>
        </w:rPr>
        <w:t>Συνημμένα δικαιολογητικά:</w:t>
      </w:r>
    </w:p>
    <w:p w14:paraId="285382C9" w14:textId="4A0A11EB" w:rsidR="009F7792" w:rsidRDefault="0076026E" w:rsidP="009F7792">
      <w:pPr>
        <w:pStyle w:val="a3"/>
        <w:tabs>
          <w:tab w:val="left" w:pos="3604"/>
          <w:tab w:val="left" w:pos="4492"/>
        </w:tabs>
        <w:spacing w:before="148"/>
        <w:ind w:left="993"/>
      </w:pPr>
      <w:r>
        <w:t xml:space="preserve">. </w:t>
      </w:r>
      <w:r w:rsidR="009F7792">
        <w:t xml:space="preserve">Πρόσφατο πιστοποιητικό οικογενειακής κατάστασης </w:t>
      </w:r>
    </w:p>
    <w:p w14:paraId="26CD1CD5" w14:textId="607F2D04" w:rsidR="009F7792" w:rsidRDefault="0076026E" w:rsidP="0015751C">
      <w:pPr>
        <w:pStyle w:val="a3"/>
        <w:tabs>
          <w:tab w:val="left" w:pos="3604"/>
          <w:tab w:val="left" w:pos="4492"/>
        </w:tabs>
        <w:spacing w:before="148" w:after="120"/>
        <w:ind w:left="992"/>
      </w:pPr>
      <w:r>
        <w:t xml:space="preserve">. </w:t>
      </w:r>
      <w:r w:rsidR="009F7792">
        <w:t>Υπεύθυνη δήλωση άρθρου 8 Ν.1599/1986 της/του  εκπαιδευτικού ότι δεν θα κάνει χρήση μειωμένου ωραρίου</w:t>
      </w:r>
    </w:p>
    <w:p w14:paraId="25D7D99E" w14:textId="783AB531" w:rsidR="009F7792" w:rsidRDefault="0076026E" w:rsidP="0015751C">
      <w:pPr>
        <w:pStyle w:val="a3"/>
        <w:tabs>
          <w:tab w:val="left" w:pos="3604"/>
          <w:tab w:val="left" w:pos="4492"/>
        </w:tabs>
        <w:ind w:left="993"/>
      </w:pPr>
      <w:r>
        <w:t xml:space="preserve">. </w:t>
      </w:r>
      <w:r w:rsidR="009F7792">
        <w:t xml:space="preserve">Υπεύθυνη Δήλωση </w:t>
      </w:r>
      <w:r>
        <w:t>ετέρου</w:t>
      </w:r>
      <w:r w:rsidR="009F7792">
        <w:t xml:space="preserve"> γονέα, περί μη χρήσης </w:t>
      </w:r>
      <w:r w:rsidR="00913232">
        <w:t>της άδειας ανατροφής τέκνου</w:t>
      </w:r>
    </w:p>
    <w:p w14:paraId="64C44BC0" w14:textId="77777777" w:rsidR="00916A2E" w:rsidRDefault="00916A2E" w:rsidP="0015751C">
      <w:pPr>
        <w:pStyle w:val="a3"/>
        <w:tabs>
          <w:tab w:val="left" w:pos="3604"/>
          <w:tab w:val="left" w:pos="4492"/>
        </w:tabs>
        <w:ind w:left="993"/>
      </w:pPr>
    </w:p>
    <w:p w14:paraId="599AFE48" w14:textId="5E683423" w:rsidR="00916A2E" w:rsidRDefault="0076026E" w:rsidP="0015751C">
      <w:pPr>
        <w:pStyle w:val="a3"/>
        <w:tabs>
          <w:tab w:val="left" w:pos="3604"/>
          <w:tab w:val="left" w:pos="4492"/>
        </w:tabs>
        <w:ind w:left="993"/>
      </w:pPr>
      <w:r>
        <w:t xml:space="preserve">. </w:t>
      </w:r>
      <w:r w:rsidR="00916A2E">
        <w:t>Βεβαίωση εργασίας συζύγου</w:t>
      </w:r>
    </w:p>
    <w:p w14:paraId="5EA51820" w14:textId="7E9B75AA" w:rsidR="00876811" w:rsidRDefault="00876811" w:rsidP="0015751C">
      <w:pPr>
        <w:pStyle w:val="a3"/>
        <w:tabs>
          <w:tab w:val="left" w:pos="3604"/>
          <w:tab w:val="left" w:pos="4492"/>
        </w:tabs>
        <w:ind w:left="993"/>
      </w:pPr>
    </w:p>
    <w:p w14:paraId="2CFDE622" w14:textId="251CB1EC" w:rsidR="00876811" w:rsidRDefault="00876811" w:rsidP="0015751C">
      <w:pPr>
        <w:pStyle w:val="a3"/>
        <w:tabs>
          <w:tab w:val="left" w:pos="3604"/>
          <w:tab w:val="left" w:pos="4492"/>
        </w:tabs>
        <w:ind w:left="993"/>
      </w:pPr>
      <w:r>
        <w:t>. Ληξιαρχική Πράξη Γέννησης</w:t>
      </w:r>
    </w:p>
    <w:p w14:paraId="2A1A01D3" w14:textId="77777777" w:rsidR="0015751C" w:rsidRDefault="0015751C" w:rsidP="0015751C">
      <w:pPr>
        <w:pStyle w:val="a3"/>
        <w:tabs>
          <w:tab w:val="left" w:pos="3604"/>
          <w:tab w:val="left" w:pos="4492"/>
        </w:tabs>
      </w:pPr>
    </w:p>
    <w:p w14:paraId="42C4C42F" w14:textId="77777777" w:rsidR="004B470F" w:rsidRDefault="004B470F" w:rsidP="00BF5786">
      <w:pPr>
        <w:pStyle w:val="a3"/>
        <w:tabs>
          <w:tab w:val="left" w:pos="3604"/>
          <w:tab w:val="left" w:pos="4492"/>
        </w:tabs>
        <w:ind w:left="993"/>
        <w:sectPr w:rsidR="004B470F" w:rsidSect="00873526">
          <w:headerReference w:type="default" r:id="rId7"/>
          <w:type w:val="continuous"/>
          <w:pgSz w:w="11900" w:h="16840"/>
          <w:pgMar w:top="1020" w:right="820" w:bottom="0" w:left="840" w:header="720" w:footer="720" w:gutter="0"/>
          <w:cols w:num="2" w:space="720" w:equalWidth="0">
            <w:col w:w="2716" w:space="2050"/>
            <w:col w:w="5474"/>
          </w:cols>
        </w:sectPr>
      </w:pPr>
    </w:p>
    <w:p w14:paraId="11A71253" w14:textId="77777777" w:rsidR="004B470F" w:rsidRDefault="004B470F" w:rsidP="00791DF1">
      <w:pPr>
        <w:spacing w:before="71"/>
        <w:rPr>
          <w:sz w:val="14"/>
        </w:rPr>
        <w:sectPr w:rsidR="004B470F" w:rsidSect="00294CF5">
          <w:type w:val="continuous"/>
          <w:pgSz w:w="11900" w:h="16840"/>
          <w:pgMar w:top="1020" w:right="820" w:bottom="0" w:left="840" w:header="720" w:footer="720" w:gutter="0"/>
          <w:cols w:num="2" w:space="720" w:equalWidth="0">
            <w:col w:w="1391" w:space="5708"/>
            <w:col w:w="3141"/>
          </w:cols>
        </w:sectPr>
      </w:pPr>
    </w:p>
    <w:p w14:paraId="5176A60F" w14:textId="77777777" w:rsidR="00B26CBC" w:rsidRPr="009446C3" w:rsidRDefault="00B26CBC" w:rsidP="00746511">
      <w:pPr>
        <w:widowControl/>
        <w:adjustRightInd w:val="0"/>
        <w:rPr>
          <w:rFonts w:eastAsiaTheme="minorHAnsi"/>
          <w:i/>
          <w:sz w:val="18"/>
          <w:szCs w:val="18"/>
        </w:rPr>
      </w:pPr>
    </w:p>
    <w:sectPr w:rsidR="00B26CBC" w:rsidRPr="009446C3" w:rsidSect="00873526">
      <w:type w:val="continuous"/>
      <w:pgSz w:w="11900" w:h="16840"/>
      <w:pgMar w:top="0" w:right="820" w:bottom="0" w:left="8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44131" w14:textId="77777777" w:rsidR="005C5C1D" w:rsidRDefault="005C5C1D" w:rsidP="00A045A8">
      <w:r>
        <w:separator/>
      </w:r>
    </w:p>
  </w:endnote>
  <w:endnote w:type="continuationSeparator" w:id="0">
    <w:p w14:paraId="1410D171" w14:textId="77777777" w:rsidR="005C5C1D" w:rsidRDefault="005C5C1D" w:rsidP="00A04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915AB" w14:textId="77777777" w:rsidR="005C5C1D" w:rsidRDefault="005C5C1D" w:rsidP="00A045A8">
      <w:r>
        <w:separator/>
      </w:r>
    </w:p>
  </w:footnote>
  <w:footnote w:type="continuationSeparator" w:id="0">
    <w:p w14:paraId="6ADD136B" w14:textId="77777777" w:rsidR="005C5C1D" w:rsidRDefault="005C5C1D" w:rsidP="00A04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25A7" w14:textId="77777777" w:rsidR="00A045A8" w:rsidRDefault="00A045A8" w:rsidP="00A045A8">
    <w:pPr>
      <w:pStyle w:val="a7"/>
      <w:jc w:val="right"/>
    </w:pPr>
    <w:proofErr w:type="spellStart"/>
    <w:r>
      <w:t>Αριθμ.Πρωτ</w:t>
    </w:r>
    <w:proofErr w:type="spellEnd"/>
    <w:r>
      <w:t>.: ………….</w:t>
    </w:r>
  </w:p>
  <w:p w14:paraId="7B30570C" w14:textId="77777777" w:rsidR="00A045A8" w:rsidRDefault="00791DF1" w:rsidP="00791DF1">
    <w:pPr>
      <w:pStyle w:val="a7"/>
      <w:jc w:val="right"/>
    </w:pPr>
    <w:r>
      <w:t>Ημερομηνία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A78CC"/>
    <w:multiLevelType w:val="hybridMultilevel"/>
    <w:tmpl w:val="8AF42314"/>
    <w:lvl w:ilvl="0" w:tplc="7418257C">
      <w:start w:val="1"/>
      <w:numFmt w:val="decimal"/>
      <w:lvlText w:val="%1."/>
      <w:lvlJc w:val="left"/>
      <w:pPr>
        <w:ind w:left="460" w:hanging="360"/>
      </w:pPr>
      <w:rPr>
        <w:rFonts w:hint="default"/>
      </w:rPr>
    </w:lvl>
    <w:lvl w:ilvl="1" w:tplc="04080019" w:tentative="1">
      <w:start w:val="1"/>
      <w:numFmt w:val="lowerLetter"/>
      <w:lvlText w:val="%2."/>
      <w:lvlJc w:val="left"/>
      <w:pPr>
        <w:ind w:left="1180" w:hanging="360"/>
      </w:pPr>
    </w:lvl>
    <w:lvl w:ilvl="2" w:tplc="0408001B" w:tentative="1">
      <w:start w:val="1"/>
      <w:numFmt w:val="lowerRoman"/>
      <w:lvlText w:val="%3."/>
      <w:lvlJc w:val="right"/>
      <w:pPr>
        <w:ind w:left="1900" w:hanging="180"/>
      </w:pPr>
    </w:lvl>
    <w:lvl w:ilvl="3" w:tplc="0408000F" w:tentative="1">
      <w:start w:val="1"/>
      <w:numFmt w:val="decimal"/>
      <w:lvlText w:val="%4."/>
      <w:lvlJc w:val="left"/>
      <w:pPr>
        <w:ind w:left="2620" w:hanging="360"/>
      </w:pPr>
    </w:lvl>
    <w:lvl w:ilvl="4" w:tplc="04080019" w:tentative="1">
      <w:start w:val="1"/>
      <w:numFmt w:val="lowerLetter"/>
      <w:lvlText w:val="%5."/>
      <w:lvlJc w:val="left"/>
      <w:pPr>
        <w:ind w:left="3340" w:hanging="360"/>
      </w:pPr>
    </w:lvl>
    <w:lvl w:ilvl="5" w:tplc="0408001B" w:tentative="1">
      <w:start w:val="1"/>
      <w:numFmt w:val="lowerRoman"/>
      <w:lvlText w:val="%6."/>
      <w:lvlJc w:val="right"/>
      <w:pPr>
        <w:ind w:left="4060" w:hanging="180"/>
      </w:pPr>
    </w:lvl>
    <w:lvl w:ilvl="6" w:tplc="0408000F" w:tentative="1">
      <w:start w:val="1"/>
      <w:numFmt w:val="decimal"/>
      <w:lvlText w:val="%7."/>
      <w:lvlJc w:val="left"/>
      <w:pPr>
        <w:ind w:left="4780" w:hanging="360"/>
      </w:pPr>
    </w:lvl>
    <w:lvl w:ilvl="7" w:tplc="04080019" w:tentative="1">
      <w:start w:val="1"/>
      <w:numFmt w:val="lowerLetter"/>
      <w:lvlText w:val="%8."/>
      <w:lvlJc w:val="left"/>
      <w:pPr>
        <w:ind w:left="5500" w:hanging="360"/>
      </w:pPr>
    </w:lvl>
    <w:lvl w:ilvl="8" w:tplc="0408001B" w:tentative="1">
      <w:start w:val="1"/>
      <w:numFmt w:val="lowerRoman"/>
      <w:lvlText w:val="%9."/>
      <w:lvlJc w:val="right"/>
      <w:pPr>
        <w:ind w:left="6220" w:hanging="180"/>
      </w:pPr>
    </w:lvl>
  </w:abstractNum>
  <w:abstractNum w:abstractNumId="1" w15:restartNumberingAfterBreak="0">
    <w:nsid w:val="337E1454"/>
    <w:multiLevelType w:val="hybridMultilevel"/>
    <w:tmpl w:val="D20EEF9A"/>
    <w:lvl w:ilvl="0" w:tplc="4E2EBB24">
      <w:start w:val="1"/>
      <w:numFmt w:val="decimal"/>
      <w:lvlText w:val="%1."/>
      <w:lvlJc w:val="left"/>
      <w:pPr>
        <w:ind w:left="460" w:hanging="360"/>
      </w:pPr>
      <w:rPr>
        <w:rFonts w:hint="default"/>
      </w:rPr>
    </w:lvl>
    <w:lvl w:ilvl="1" w:tplc="04080019" w:tentative="1">
      <w:start w:val="1"/>
      <w:numFmt w:val="lowerLetter"/>
      <w:lvlText w:val="%2."/>
      <w:lvlJc w:val="left"/>
      <w:pPr>
        <w:ind w:left="1180" w:hanging="360"/>
      </w:pPr>
    </w:lvl>
    <w:lvl w:ilvl="2" w:tplc="0408001B" w:tentative="1">
      <w:start w:val="1"/>
      <w:numFmt w:val="lowerRoman"/>
      <w:lvlText w:val="%3."/>
      <w:lvlJc w:val="right"/>
      <w:pPr>
        <w:ind w:left="1900" w:hanging="180"/>
      </w:pPr>
    </w:lvl>
    <w:lvl w:ilvl="3" w:tplc="0408000F" w:tentative="1">
      <w:start w:val="1"/>
      <w:numFmt w:val="decimal"/>
      <w:lvlText w:val="%4."/>
      <w:lvlJc w:val="left"/>
      <w:pPr>
        <w:ind w:left="2620" w:hanging="360"/>
      </w:pPr>
    </w:lvl>
    <w:lvl w:ilvl="4" w:tplc="04080019" w:tentative="1">
      <w:start w:val="1"/>
      <w:numFmt w:val="lowerLetter"/>
      <w:lvlText w:val="%5."/>
      <w:lvlJc w:val="left"/>
      <w:pPr>
        <w:ind w:left="3340" w:hanging="360"/>
      </w:pPr>
    </w:lvl>
    <w:lvl w:ilvl="5" w:tplc="0408001B" w:tentative="1">
      <w:start w:val="1"/>
      <w:numFmt w:val="lowerRoman"/>
      <w:lvlText w:val="%6."/>
      <w:lvlJc w:val="right"/>
      <w:pPr>
        <w:ind w:left="4060" w:hanging="180"/>
      </w:pPr>
    </w:lvl>
    <w:lvl w:ilvl="6" w:tplc="0408000F" w:tentative="1">
      <w:start w:val="1"/>
      <w:numFmt w:val="decimal"/>
      <w:lvlText w:val="%7."/>
      <w:lvlJc w:val="left"/>
      <w:pPr>
        <w:ind w:left="4780" w:hanging="360"/>
      </w:pPr>
    </w:lvl>
    <w:lvl w:ilvl="7" w:tplc="04080019" w:tentative="1">
      <w:start w:val="1"/>
      <w:numFmt w:val="lowerLetter"/>
      <w:lvlText w:val="%8."/>
      <w:lvlJc w:val="left"/>
      <w:pPr>
        <w:ind w:left="5500" w:hanging="360"/>
      </w:pPr>
    </w:lvl>
    <w:lvl w:ilvl="8" w:tplc="0408001B" w:tentative="1">
      <w:start w:val="1"/>
      <w:numFmt w:val="lowerRoman"/>
      <w:lvlText w:val="%9."/>
      <w:lvlJc w:val="right"/>
      <w:pPr>
        <w:ind w:left="6220" w:hanging="180"/>
      </w:pPr>
    </w:lvl>
  </w:abstractNum>
  <w:abstractNum w:abstractNumId="2" w15:restartNumberingAfterBreak="0">
    <w:nsid w:val="397915E9"/>
    <w:multiLevelType w:val="hybridMultilevel"/>
    <w:tmpl w:val="43BCFB5C"/>
    <w:lvl w:ilvl="0" w:tplc="876E15C4">
      <w:start w:val="1"/>
      <w:numFmt w:val="decimal"/>
      <w:lvlText w:val="%1."/>
      <w:lvlJc w:val="left"/>
      <w:pPr>
        <w:ind w:left="460" w:hanging="360"/>
      </w:pPr>
      <w:rPr>
        <w:rFonts w:hint="default"/>
      </w:rPr>
    </w:lvl>
    <w:lvl w:ilvl="1" w:tplc="04080019" w:tentative="1">
      <w:start w:val="1"/>
      <w:numFmt w:val="lowerLetter"/>
      <w:lvlText w:val="%2."/>
      <w:lvlJc w:val="left"/>
      <w:pPr>
        <w:ind w:left="1180" w:hanging="360"/>
      </w:pPr>
    </w:lvl>
    <w:lvl w:ilvl="2" w:tplc="0408001B" w:tentative="1">
      <w:start w:val="1"/>
      <w:numFmt w:val="lowerRoman"/>
      <w:lvlText w:val="%3."/>
      <w:lvlJc w:val="right"/>
      <w:pPr>
        <w:ind w:left="1900" w:hanging="180"/>
      </w:pPr>
    </w:lvl>
    <w:lvl w:ilvl="3" w:tplc="0408000F" w:tentative="1">
      <w:start w:val="1"/>
      <w:numFmt w:val="decimal"/>
      <w:lvlText w:val="%4."/>
      <w:lvlJc w:val="left"/>
      <w:pPr>
        <w:ind w:left="2620" w:hanging="360"/>
      </w:pPr>
    </w:lvl>
    <w:lvl w:ilvl="4" w:tplc="04080019" w:tentative="1">
      <w:start w:val="1"/>
      <w:numFmt w:val="lowerLetter"/>
      <w:lvlText w:val="%5."/>
      <w:lvlJc w:val="left"/>
      <w:pPr>
        <w:ind w:left="3340" w:hanging="360"/>
      </w:pPr>
    </w:lvl>
    <w:lvl w:ilvl="5" w:tplc="0408001B" w:tentative="1">
      <w:start w:val="1"/>
      <w:numFmt w:val="lowerRoman"/>
      <w:lvlText w:val="%6."/>
      <w:lvlJc w:val="right"/>
      <w:pPr>
        <w:ind w:left="4060" w:hanging="180"/>
      </w:pPr>
    </w:lvl>
    <w:lvl w:ilvl="6" w:tplc="0408000F" w:tentative="1">
      <w:start w:val="1"/>
      <w:numFmt w:val="decimal"/>
      <w:lvlText w:val="%7."/>
      <w:lvlJc w:val="left"/>
      <w:pPr>
        <w:ind w:left="4780" w:hanging="360"/>
      </w:pPr>
    </w:lvl>
    <w:lvl w:ilvl="7" w:tplc="04080019" w:tentative="1">
      <w:start w:val="1"/>
      <w:numFmt w:val="lowerLetter"/>
      <w:lvlText w:val="%8."/>
      <w:lvlJc w:val="left"/>
      <w:pPr>
        <w:ind w:left="5500" w:hanging="360"/>
      </w:pPr>
    </w:lvl>
    <w:lvl w:ilvl="8" w:tplc="0408001B" w:tentative="1">
      <w:start w:val="1"/>
      <w:numFmt w:val="lowerRoman"/>
      <w:lvlText w:val="%9."/>
      <w:lvlJc w:val="right"/>
      <w:pPr>
        <w:ind w:left="6220" w:hanging="180"/>
      </w:pPr>
    </w:lvl>
  </w:abstractNum>
  <w:abstractNum w:abstractNumId="3" w15:restartNumberingAfterBreak="0">
    <w:nsid w:val="46D3633D"/>
    <w:multiLevelType w:val="hybridMultilevel"/>
    <w:tmpl w:val="EE96AFEA"/>
    <w:lvl w:ilvl="0" w:tplc="40F6B1CE">
      <w:numFmt w:val="bullet"/>
      <w:lvlText w:val="□"/>
      <w:lvlJc w:val="left"/>
      <w:pPr>
        <w:ind w:left="326" w:hanging="226"/>
      </w:pPr>
      <w:rPr>
        <w:rFonts w:ascii="Microsoft Sans Serif" w:eastAsia="Microsoft Sans Serif" w:hAnsi="Microsoft Sans Serif" w:cs="Microsoft Sans Serif" w:hint="default"/>
        <w:w w:val="89"/>
        <w:sz w:val="20"/>
        <w:szCs w:val="20"/>
        <w:lang w:val="el-GR" w:eastAsia="en-US" w:bidi="ar-SA"/>
      </w:rPr>
    </w:lvl>
    <w:lvl w:ilvl="1" w:tplc="AF98F7AE">
      <w:numFmt w:val="bullet"/>
      <w:lvlText w:val="•"/>
      <w:lvlJc w:val="left"/>
      <w:pPr>
        <w:ind w:left="1312" w:hanging="226"/>
      </w:pPr>
      <w:rPr>
        <w:rFonts w:hint="default"/>
        <w:lang w:val="el-GR" w:eastAsia="en-US" w:bidi="ar-SA"/>
      </w:rPr>
    </w:lvl>
    <w:lvl w:ilvl="2" w:tplc="95A0A1D8">
      <w:numFmt w:val="bullet"/>
      <w:lvlText w:val="•"/>
      <w:lvlJc w:val="left"/>
      <w:pPr>
        <w:ind w:left="2304" w:hanging="226"/>
      </w:pPr>
      <w:rPr>
        <w:rFonts w:hint="default"/>
        <w:lang w:val="el-GR" w:eastAsia="en-US" w:bidi="ar-SA"/>
      </w:rPr>
    </w:lvl>
    <w:lvl w:ilvl="3" w:tplc="611A810E">
      <w:numFmt w:val="bullet"/>
      <w:lvlText w:val="•"/>
      <w:lvlJc w:val="left"/>
      <w:pPr>
        <w:ind w:left="3296" w:hanging="226"/>
      </w:pPr>
      <w:rPr>
        <w:rFonts w:hint="default"/>
        <w:lang w:val="el-GR" w:eastAsia="en-US" w:bidi="ar-SA"/>
      </w:rPr>
    </w:lvl>
    <w:lvl w:ilvl="4" w:tplc="74A089BE">
      <w:numFmt w:val="bullet"/>
      <w:lvlText w:val="•"/>
      <w:lvlJc w:val="left"/>
      <w:pPr>
        <w:ind w:left="4288" w:hanging="226"/>
      </w:pPr>
      <w:rPr>
        <w:rFonts w:hint="default"/>
        <w:lang w:val="el-GR" w:eastAsia="en-US" w:bidi="ar-SA"/>
      </w:rPr>
    </w:lvl>
    <w:lvl w:ilvl="5" w:tplc="A2900454">
      <w:numFmt w:val="bullet"/>
      <w:lvlText w:val="•"/>
      <w:lvlJc w:val="left"/>
      <w:pPr>
        <w:ind w:left="5280" w:hanging="226"/>
      </w:pPr>
      <w:rPr>
        <w:rFonts w:hint="default"/>
        <w:lang w:val="el-GR" w:eastAsia="en-US" w:bidi="ar-SA"/>
      </w:rPr>
    </w:lvl>
    <w:lvl w:ilvl="6" w:tplc="680C2516">
      <w:numFmt w:val="bullet"/>
      <w:lvlText w:val="•"/>
      <w:lvlJc w:val="left"/>
      <w:pPr>
        <w:ind w:left="6272" w:hanging="226"/>
      </w:pPr>
      <w:rPr>
        <w:rFonts w:hint="default"/>
        <w:lang w:val="el-GR" w:eastAsia="en-US" w:bidi="ar-SA"/>
      </w:rPr>
    </w:lvl>
    <w:lvl w:ilvl="7" w:tplc="213080EE">
      <w:numFmt w:val="bullet"/>
      <w:lvlText w:val="•"/>
      <w:lvlJc w:val="left"/>
      <w:pPr>
        <w:ind w:left="7264" w:hanging="226"/>
      </w:pPr>
      <w:rPr>
        <w:rFonts w:hint="default"/>
        <w:lang w:val="el-GR" w:eastAsia="en-US" w:bidi="ar-SA"/>
      </w:rPr>
    </w:lvl>
    <w:lvl w:ilvl="8" w:tplc="B5146EC6">
      <w:numFmt w:val="bullet"/>
      <w:lvlText w:val="•"/>
      <w:lvlJc w:val="left"/>
      <w:pPr>
        <w:ind w:left="8256" w:hanging="226"/>
      </w:pPr>
      <w:rPr>
        <w:rFonts w:hint="default"/>
        <w:lang w:val="el-GR" w:eastAsia="en-US" w:bidi="ar-SA"/>
      </w:rPr>
    </w:lvl>
  </w:abstractNum>
  <w:abstractNum w:abstractNumId="4" w15:restartNumberingAfterBreak="0">
    <w:nsid w:val="4CB57D05"/>
    <w:multiLevelType w:val="hybridMultilevel"/>
    <w:tmpl w:val="1D04668C"/>
    <w:lvl w:ilvl="0" w:tplc="63C60178">
      <w:start w:val="1"/>
      <w:numFmt w:val="decimal"/>
      <w:lvlText w:val="(%1)"/>
      <w:lvlJc w:val="left"/>
      <w:pPr>
        <w:ind w:left="393" w:hanging="178"/>
      </w:pPr>
      <w:rPr>
        <w:rFonts w:ascii="Calibri" w:eastAsia="Calibri" w:hAnsi="Calibri" w:cs="Calibri" w:hint="default"/>
        <w:spacing w:val="0"/>
        <w:w w:val="99"/>
        <w:sz w:val="12"/>
        <w:szCs w:val="12"/>
        <w:lang w:val="el-GR" w:eastAsia="en-US" w:bidi="ar-SA"/>
      </w:rPr>
    </w:lvl>
    <w:lvl w:ilvl="1" w:tplc="B05064BE">
      <w:numFmt w:val="bullet"/>
      <w:lvlText w:val="•"/>
      <w:lvlJc w:val="left"/>
      <w:pPr>
        <w:ind w:left="1384" w:hanging="178"/>
      </w:pPr>
      <w:rPr>
        <w:rFonts w:hint="default"/>
        <w:lang w:val="el-GR" w:eastAsia="en-US" w:bidi="ar-SA"/>
      </w:rPr>
    </w:lvl>
    <w:lvl w:ilvl="2" w:tplc="2DB0FE08">
      <w:numFmt w:val="bullet"/>
      <w:lvlText w:val="•"/>
      <w:lvlJc w:val="left"/>
      <w:pPr>
        <w:ind w:left="2368" w:hanging="178"/>
      </w:pPr>
      <w:rPr>
        <w:rFonts w:hint="default"/>
        <w:lang w:val="el-GR" w:eastAsia="en-US" w:bidi="ar-SA"/>
      </w:rPr>
    </w:lvl>
    <w:lvl w:ilvl="3" w:tplc="FFCA7D44">
      <w:numFmt w:val="bullet"/>
      <w:lvlText w:val="•"/>
      <w:lvlJc w:val="left"/>
      <w:pPr>
        <w:ind w:left="3352" w:hanging="178"/>
      </w:pPr>
      <w:rPr>
        <w:rFonts w:hint="default"/>
        <w:lang w:val="el-GR" w:eastAsia="en-US" w:bidi="ar-SA"/>
      </w:rPr>
    </w:lvl>
    <w:lvl w:ilvl="4" w:tplc="3E3A9B80">
      <w:numFmt w:val="bullet"/>
      <w:lvlText w:val="•"/>
      <w:lvlJc w:val="left"/>
      <w:pPr>
        <w:ind w:left="4336" w:hanging="178"/>
      </w:pPr>
      <w:rPr>
        <w:rFonts w:hint="default"/>
        <w:lang w:val="el-GR" w:eastAsia="en-US" w:bidi="ar-SA"/>
      </w:rPr>
    </w:lvl>
    <w:lvl w:ilvl="5" w:tplc="08343086">
      <w:numFmt w:val="bullet"/>
      <w:lvlText w:val="•"/>
      <w:lvlJc w:val="left"/>
      <w:pPr>
        <w:ind w:left="5320" w:hanging="178"/>
      </w:pPr>
      <w:rPr>
        <w:rFonts w:hint="default"/>
        <w:lang w:val="el-GR" w:eastAsia="en-US" w:bidi="ar-SA"/>
      </w:rPr>
    </w:lvl>
    <w:lvl w:ilvl="6" w:tplc="F082464A">
      <w:numFmt w:val="bullet"/>
      <w:lvlText w:val="•"/>
      <w:lvlJc w:val="left"/>
      <w:pPr>
        <w:ind w:left="6304" w:hanging="178"/>
      </w:pPr>
      <w:rPr>
        <w:rFonts w:hint="default"/>
        <w:lang w:val="el-GR" w:eastAsia="en-US" w:bidi="ar-SA"/>
      </w:rPr>
    </w:lvl>
    <w:lvl w:ilvl="7" w:tplc="01B4CE6C">
      <w:numFmt w:val="bullet"/>
      <w:lvlText w:val="•"/>
      <w:lvlJc w:val="left"/>
      <w:pPr>
        <w:ind w:left="7288" w:hanging="178"/>
      </w:pPr>
      <w:rPr>
        <w:rFonts w:hint="default"/>
        <w:lang w:val="el-GR" w:eastAsia="en-US" w:bidi="ar-SA"/>
      </w:rPr>
    </w:lvl>
    <w:lvl w:ilvl="8" w:tplc="A84610E6">
      <w:numFmt w:val="bullet"/>
      <w:lvlText w:val="•"/>
      <w:lvlJc w:val="left"/>
      <w:pPr>
        <w:ind w:left="8272" w:hanging="178"/>
      </w:pPr>
      <w:rPr>
        <w:rFonts w:hint="default"/>
        <w:lang w:val="el-GR" w:eastAsia="en-US" w:bidi="ar-SA"/>
      </w:rPr>
    </w:lvl>
  </w:abstractNum>
  <w:abstractNum w:abstractNumId="5" w15:restartNumberingAfterBreak="0">
    <w:nsid w:val="57AA515D"/>
    <w:multiLevelType w:val="hybridMultilevel"/>
    <w:tmpl w:val="5A947214"/>
    <w:lvl w:ilvl="0" w:tplc="FC82C65C">
      <w:start w:val="1"/>
      <w:numFmt w:val="decimal"/>
      <w:lvlText w:val="%1."/>
      <w:lvlJc w:val="left"/>
      <w:pPr>
        <w:ind w:left="740" w:hanging="360"/>
      </w:pPr>
      <w:rPr>
        <w:rFonts w:hint="default"/>
      </w:rPr>
    </w:lvl>
    <w:lvl w:ilvl="1" w:tplc="04080019" w:tentative="1">
      <w:start w:val="1"/>
      <w:numFmt w:val="lowerLetter"/>
      <w:lvlText w:val="%2."/>
      <w:lvlJc w:val="left"/>
      <w:pPr>
        <w:ind w:left="1460" w:hanging="360"/>
      </w:pPr>
    </w:lvl>
    <w:lvl w:ilvl="2" w:tplc="0408001B" w:tentative="1">
      <w:start w:val="1"/>
      <w:numFmt w:val="lowerRoman"/>
      <w:lvlText w:val="%3."/>
      <w:lvlJc w:val="right"/>
      <w:pPr>
        <w:ind w:left="2180" w:hanging="180"/>
      </w:pPr>
    </w:lvl>
    <w:lvl w:ilvl="3" w:tplc="0408000F" w:tentative="1">
      <w:start w:val="1"/>
      <w:numFmt w:val="decimal"/>
      <w:lvlText w:val="%4."/>
      <w:lvlJc w:val="left"/>
      <w:pPr>
        <w:ind w:left="2900" w:hanging="360"/>
      </w:pPr>
    </w:lvl>
    <w:lvl w:ilvl="4" w:tplc="04080019" w:tentative="1">
      <w:start w:val="1"/>
      <w:numFmt w:val="lowerLetter"/>
      <w:lvlText w:val="%5."/>
      <w:lvlJc w:val="left"/>
      <w:pPr>
        <w:ind w:left="3620" w:hanging="360"/>
      </w:pPr>
    </w:lvl>
    <w:lvl w:ilvl="5" w:tplc="0408001B" w:tentative="1">
      <w:start w:val="1"/>
      <w:numFmt w:val="lowerRoman"/>
      <w:lvlText w:val="%6."/>
      <w:lvlJc w:val="right"/>
      <w:pPr>
        <w:ind w:left="4340" w:hanging="180"/>
      </w:pPr>
    </w:lvl>
    <w:lvl w:ilvl="6" w:tplc="0408000F" w:tentative="1">
      <w:start w:val="1"/>
      <w:numFmt w:val="decimal"/>
      <w:lvlText w:val="%7."/>
      <w:lvlJc w:val="left"/>
      <w:pPr>
        <w:ind w:left="5060" w:hanging="360"/>
      </w:pPr>
    </w:lvl>
    <w:lvl w:ilvl="7" w:tplc="04080019" w:tentative="1">
      <w:start w:val="1"/>
      <w:numFmt w:val="lowerLetter"/>
      <w:lvlText w:val="%8."/>
      <w:lvlJc w:val="left"/>
      <w:pPr>
        <w:ind w:left="5780" w:hanging="360"/>
      </w:pPr>
    </w:lvl>
    <w:lvl w:ilvl="8" w:tplc="0408001B" w:tentative="1">
      <w:start w:val="1"/>
      <w:numFmt w:val="lowerRoman"/>
      <w:lvlText w:val="%9."/>
      <w:lvlJc w:val="right"/>
      <w:pPr>
        <w:ind w:left="6500" w:hanging="180"/>
      </w:pPr>
    </w:lvl>
  </w:abstractNum>
  <w:abstractNum w:abstractNumId="6" w15:restartNumberingAfterBreak="0">
    <w:nsid w:val="681C3F9E"/>
    <w:multiLevelType w:val="hybridMultilevel"/>
    <w:tmpl w:val="03FC5B42"/>
    <w:lvl w:ilvl="0" w:tplc="8DBABF50">
      <w:start w:val="1"/>
      <w:numFmt w:val="decimal"/>
      <w:lvlText w:val="%1."/>
      <w:lvlJc w:val="left"/>
      <w:pPr>
        <w:ind w:left="960" w:hanging="360"/>
      </w:pPr>
      <w:rPr>
        <w:rFonts w:ascii="Calibri" w:eastAsia="Calibri" w:hAnsi="Calibri" w:cs="Calibri"/>
      </w:rPr>
    </w:lvl>
    <w:lvl w:ilvl="1" w:tplc="04080019" w:tentative="1">
      <w:start w:val="1"/>
      <w:numFmt w:val="lowerLetter"/>
      <w:lvlText w:val="%2."/>
      <w:lvlJc w:val="left"/>
      <w:pPr>
        <w:ind w:left="1680" w:hanging="360"/>
      </w:pPr>
    </w:lvl>
    <w:lvl w:ilvl="2" w:tplc="0408001B" w:tentative="1">
      <w:start w:val="1"/>
      <w:numFmt w:val="lowerRoman"/>
      <w:lvlText w:val="%3."/>
      <w:lvlJc w:val="right"/>
      <w:pPr>
        <w:ind w:left="2400" w:hanging="180"/>
      </w:pPr>
    </w:lvl>
    <w:lvl w:ilvl="3" w:tplc="0408000F" w:tentative="1">
      <w:start w:val="1"/>
      <w:numFmt w:val="decimal"/>
      <w:lvlText w:val="%4."/>
      <w:lvlJc w:val="left"/>
      <w:pPr>
        <w:ind w:left="3120" w:hanging="360"/>
      </w:pPr>
    </w:lvl>
    <w:lvl w:ilvl="4" w:tplc="04080019" w:tentative="1">
      <w:start w:val="1"/>
      <w:numFmt w:val="lowerLetter"/>
      <w:lvlText w:val="%5."/>
      <w:lvlJc w:val="left"/>
      <w:pPr>
        <w:ind w:left="3840" w:hanging="360"/>
      </w:pPr>
    </w:lvl>
    <w:lvl w:ilvl="5" w:tplc="0408001B" w:tentative="1">
      <w:start w:val="1"/>
      <w:numFmt w:val="lowerRoman"/>
      <w:lvlText w:val="%6."/>
      <w:lvlJc w:val="right"/>
      <w:pPr>
        <w:ind w:left="4560" w:hanging="180"/>
      </w:pPr>
    </w:lvl>
    <w:lvl w:ilvl="6" w:tplc="0408000F" w:tentative="1">
      <w:start w:val="1"/>
      <w:numFmt w:val="decimal"/>
      <w:lvlText w:val="%7."/>
      <w:lvlJc w:val="left"/>
      <w:pPr>
        <w:ind w:left="5280" w:hanging="360"/>
      </w:pPr>
    </w:lvl>
    <w:lvl w:ilvl="7" w:tplc="04080019" w:tentative="1">
      <w:start w:val="1"/>
      <w:numFmt w:val="lowerLetter"/>
      <w:lvlText w:val="%8."/>
      <w:lvlJc w:val="left"/>
      <w:pPr>
        <w:ind w:left="6000" w:hanging="360"/>
      </w:pPr>
    </w:lvl>
    <w:lvl w:ilvl="8" w:tplc="0408001B" w:tentative="1">
      <w:start w:val="1"/>
      <w:numFmt w:val="lowerRoman"/>
      <w:lvlText w:val="%9."/>
      <w:lvlJc w:val="right"/>
      <w:pPr>
        <w:ind w:left="6720" w:hanging="180"/>
      </w:pPr>
    </w:lvl>
  </w:abstractNum>
  <w:num w:numId="1">
    <w:abstractNumId w:val="4"/>
  </w:num>
  <w:num w:numId="2">
    <w:abstractNumId w:val="3"/>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70F"/>
    <w:rsid w:val="00005651"/>
    <w:rsid w:val="00032E32"/>
    <w:rsid w:val="00035854"/>
    <w:rsid w:val="0003717B"/>
    <w:rsid w:val="00055569"/>
    <w:rsid w:val="00056654"/>
    <w:rsid w:val="0006712F"/>
    <w:rsid w:val="000734D6"/>
    <w:rsid w:val="00091BD9"/>
    <w:rsid w:val="000A21C6"/>
    <w:rsid w:val="000A5FBB"/>
    <w:rsid w:val="000C0B0D"/>
    <w:rsid w:val="000C752A"/>
    <w:rsid w:val="000F58DB"/>
    <w:rsid w:val="001122A9"/>
    <w:rsid w:val="00115721"/>
    <w:rsid w:val="001176F5"/>
    <w:rsid w:val="001334A2"/>
    <w:rsid w:val="001341E8"/>
    <w:rsid w:val="00137DCD"/>
    <w:rsid w:val="00144E10"/>
    <w:rsid w:val="0015037B"/>
    <w:rsid w:val="00151BF0"/>
    <w:rsid w:val="0015393E"/>
    <w:rsid w:val="0015751C"/>
    <w:rsid w:val="001652F3"/>
    <w:rsid w:val="0016576D"/>
    <w:rsid w:val="001702EF"/>
    <w:rsid w:val="0017143F"/>
    <w:rsid w:val="00173CA1"/>
    <w:rsid w:val="001750C3"/>
    <w:rsid w:val="0019191A"/>
    <w:rsid w:val="001973A2"/>
    <w:rsid w:val="001B2520"/>
    <w:rsid w:val="001B4DA6"/>
    <w:rsid w:val="001B5B75"/>
    <w:rsid w:val="001E1EDD"/>
    <w:rsid w:val="00204EF7"/>
    <w:rsid w:val="00207192"/>
    <w:rsid w:val="002138F1"/>
    <w:rsid w:val="0021493D"/>
    <w:rsid w:val="002167E9"/>
    <w:rsid w:val="00234646"/>
    <w:rsid w:val="002629CE"/>
    <w:rsid w:val="002710F1"/>
    <w:rsid w:val="002939D9"/>
    <w:rsid w:val="00294CF5"/>
    <w:rsid w:val="002B31D7"/>
    <w:rsid w:val="002D38F3"/>
    <w:rsid w:val="00337168"/>
    <w:rsid w:val="00345F24"/>
    <w:rsid w:val="00372DD7"/>
    <w:rsid w:val="00372E49"/>
    <w:rsid w:val="00386605"/>
    <w:rsid w:val="00396714"/>
    <w:rsid w:val="003A6029"/>
    <w:rsid w:val="003B024F"/>
    <w:rsid w:val="003B0251"/>
    <w:rsid w:val="003C227B"/>
    <w:rsid w:val="003C3B00"/>
    <w:rsid w:val="003D0442"/>
    <w:rsid w:val="003D606D"/>
    <w:rsid w:val="003D6FCE"/>
    <w:rsid w:val="003D7C30"/>
    <w:rsid w:val="003E15EE"/>
    <w:rsid w:val="003E654C"/>
    <w:rsid w:val="004335D5"/>
    <w:rsid w:val="00435CD0"/>
    <w:rsid w:val="00447703"/>
    <w:rsid w:val="004503CE"/>
    <w:rsid w:val="004577C0"/>
    <w:rsid w:val="00470CE6"/>
    <w:rsid w:val="00482AE7"/>
    <w:rsid w:val="00484960"/>
    <w:rsid w:val="00493E18"/>
    <w:rsid w:val="004A1EA5"/>
    <w:rsid w:val="004B1149"/>
    <w:rsid w:val="004B470F"/>
    <w:rsid w:val="004C671C"/>
    <w:rsid w:val="004E6C67"/>
    <w:rsid w:val="00505C88"/>
    <w:rsid w:val="00506CA7"/>
    <w:rsid w:val="00516FF2"/>
    <w:rsid w:val="00517D70"/>
    <w:rsid w:val="0052693F"/>
    <w:rsid w:val="005346D6"/>
    <w:rsid w:val="005366D0"/>
    <w:rsid w:val="005718DD"/>
    <w:rsid w:val="005B5CC5"/>
    <w:rsid w:val="005C032D"/>
    <w:rsid w:val="005C1F56"/>
    <w:rsid w:val="005C5C1D"/>
    <w:rsid w:val="005D4F53"/>
    <w:rsid w:val="005E23BB"/>
    <w:rsid w:val="005E2865"/>
    <w:rsid w:val="005E774C"/>
    <w:rsid w:val="00605012"/>
    <w:rsid w:val="006053B1"/>
    <w:rsid w:val="00611B17"/>
    <w:rsid w:val="00636CA9"/>
    <w:rsid w:val="00651A60"/>
    <w:rsid w:val="006729EA"/>
    <w:rsid w:val="0069473C"/>
    <w:rsid w:val="006B1D03"/>
    <w:rsid w:val="006B253C"/>
    <w:rsid w:val="006B6728"/>
    <w:rsid w:val="006D09DA"/>
    <w:rsid w:val="006D1EB5"/>
    <w:rsid w:val="006F0680"/>
    <w:rsid w:val="006F1FAF"/>
    <w:rsid w:val="0070699A"/>
    <w:rsid w:val="0071770C"/>
    <w:rsid w:val="00720206"/>
    <w:rsid w:val="00726E1E"/>
    <w:rsid w:val="00746511"/>
    <w:rsid w:val="0076026E"/>
    <w:rsid w:val="00761126"/>
    <w:rsid w:val="007611E6"/>
    <w:rsid w:val="00774FFE"/>
    <w:rsid w:val="00780F92"/>
    <w:rsid w:val="00791DF1"/>
    <w:rsid w:val="007C6172"/>
    <w:rsid w:val="00830819"/>
    <w:rsid w:val="00843BA2"/>
    <w:rsid w:val="00846EAA"/>
    <w:rsid w:val="00862381"/>
    <w:rsid w:val="00873526"/>
    <w:rsid w:val="008758D1"/>
    <w:rsid w:val="00876811"/>
    <w:rsid w:val="00887423"/>
    <w:rsid w:val="00893F01"/>
    <w:rsid w:val="008D57ED"/>
    <w:rsid w:val="008D5D92"/>
    <w:rsid w:val="00913232"/>
    <w:rsid w:val="00916A2E"/>
    <w:rsid w:val="00932D31"/>
    <w:rsid w:val="00936C75"/>
    <w:rsid w:val="009446C3"/>
    <w:rsid w:val="009A2E39"/>
    <w:rsid w:val="009B7834"/>
    <w:rsid w:val="009E208A"/>
    <w:rsid w:val="009F7792"/>
    <w:rsid w:val="00A01969"/>
    <w:rsid w:val="00A045A8"/>
    <w:rsid w:val="00A33D2A"/>
    <w:rsid w:val="00A34AC5"/>
    <w:rsid w:val="00A50E39"/>
    <w:rsid w:val="00A55C1F"/>
    <w:rsid w:val="00A622B5"/>
    <w:rsid w:val="00A678B0"/>
    <w:rsid w:val="00A932B1"/>
    <w:rsid w:val="00AA6F9F"/>
    <w:rsid w:val="00AB01BB"/>
    <w:rsid w:val="00AB66C8"/>
    <w:rsid w:val="00AF611A"/>
    <w:rsid w:val="00B012D7"/>
    <w:rsid w:val="00B128F4"/>
    <w:rsid w:val="00B148E5"/>
    <w:rsid w:val="00B26CBC"/>
    <w:rsid w:val="00B36DE7"/>
    <w:rsid w:val="00B43640"/>
    <w:rsid w:val="00B56C95"/>
    <w:rsid w:val="00B62163"/>
    <w:rsid w:val="00B63AAB"/>
    <w:rsid w:val="00B76B98"/>
    <w:rsid w:val="00B8152E"/>
    <w:rsid w:val="00B93D0F"/>
    <w:rsid w:val="00B95613"/>
    <w:rsid w:val="00BB3095"/>
    <w:rsid w:val="00BB5EFD"/>
    <w:rsid w:val="00BC7092"/>
    <w:rsid w:val="00BD1C85"/>
    <w:rsid w:val="00BD7789"/>
    <w:rsid w:val="00BE6E18"/>
    <w:rsid w:val="00BF5786"/>
    <w:rsid w:val="00BF7603"/>
    <w:rsid w:val="00C01CF7"/>
    <w:rsid w:val="00C13F7D"/>
    <w:rsid w:val="00C24B43"/>
    <w:rsid w:val="00C262CA"/>
    <w:rsid w:val="00C30120"/>
    <w:rsid w:val="00C470AD"/>
    <w:rsid w:val="00C55CB8"/>
    <w:rsid w:val="00C61B3A"/>
    <w:rsid w:val="00C6219C"/>
    <w:rsid w:val="00C77E4A"/>
    <w:rsid w:val="00C90043"/>
    <w:rsid w:val="00C9242C"/>
    <w:rsid w:val="00CB1053"/>
    <w:rsid w:val="00CB16C8"/>
    <w:rsid w:val="00CC6D43"/>
    <w:rsid w:val="00CF4C64"/>
    <w:rsid w:val="00D03A46"/>
    <w:rsid w:val="00D5793E"/>
    <w:rsid w:val="00D677EA"/>
    <w:rsid w:val="00D72E51"/>
    <w:rsid w:val="00D80353"/>
    <w:rsid w:val="00DC16E2"/>
    <w:rsid w:val="00DD515F"/>
    <w:rsid w:val="00DD5252"/>
    <w:rsid w:val="00E032BA"/>
    <w:rsid w:val="00E248C8"/>
    <w:rsid w:val="00E24D1F"/>
    <w:rsid w:val="00E46D76"/>
    <w:rsid w:val="00E61BF9"/>
    <w:rsid w:val="00EA0EA7"/>
    <w:rsid w:val="00EA18B7"/>
    <w:rsid w:val="00EA2C58"/>
    <w:rsid w:val="00F23E66"/>
    <w:rsid w:val="00F41D53"/>
    <w:rsid w:val="00F44198"/>
    <w:rsid w:val="00F53B3B"/>
    <w:rsid w:val="00F61CBC"/>
    <w:rsid w:val="00F67D99"/>
    <w:rsid w:val="00F71DB1"/>
    <w:rsid w:val="00F72FD0"/>
    <w:rsid w:val="00FA039B"/>
    <w:rsid w:val="00FC1966"/>
    <w:rsid w:val="00FE3077"/>
    <w:rsid w:val="00FF0F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3657"/>
  <w15:docId w15:val="{07225E87-C794-49D0-B3BE-19541EBCC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574"/>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style>
  <w:style w:type="paragraph" w:styleId="a4">
    <w:name w:val="Title"/>
    <w:basedOn w:val="a"/>
    <w:uiPriority w:val="1"/>
    <w:qFormat/>
    <w:pPr>
      <w:ind w:left="1521"/>
    </w:pPr>
    <w:rPr>
      <w:b/>
      <w:bCs/>
      <w:sz w:val="28"/>
      <w:szCs w:val="28"/>
    </w:rPr>
  </w:style>
  <w:style w:type="paragraph" w:styleId="a5">
    <w:name w:val="List Paragraph"/>
    <w:basedOn w:val="a"/>
    <w:uiPriority w:val="1"/>
    <w:qFormat/>
    <w:pPr>
      <w:ind w:left="326" w:hanging="227"/>
    </w:pPr>
  </w:style>
  <w:style w:type="paragraph" w:customStyle="1" w:styleId="TableParagraph">
    <w:name w:val="Table Paragraph"/>
    <w:basedOn w:val="a"/>
    <w:uiPriority w:val="1"/>
    <w:qFormat/>
  </w:style>
  <w:style w:type="paragraph" w:styleId="a6">
    <w:name w:val="Balloon Text"/>
    <w:basedOn w:val="a"/>
    <w:link w:val="Char0"/>
    <w:uiPriority w:val="99"/>
    <w:semiHidden/>
    <w:unhideWhenUsed/>
    <w:rsid w:val="0019191A"/>
    <w:rPr>
      <w:rFonts w:ascii="Segoe UI" w:hAnsi="Segoe UI" w:cs="Segoe UI"/>
      <w:sz w:val="18"/>
      <w:szCs w:val="18"/>
    </w:rPr>
  </w:style>
  <w:style w:type="character" w:customStyle="1" w:styleId="Char0">
    <w:name w:val="Κείμενο πλαισίου Char"/>
    <w:basedOn w:val="a0"/>
    <w:link w:val="a6"/>
    <w:uiPriority w:val="99"/>
    <w:semiHidden/>
    <w:rsid w:val="0019191A"/>
    <w:rPr>
      <w:rFonts w:ascii="Segoe UI" w:eastAsia="Calibri" w:hAnsi="Segoe UI" w:cs="Segoe UI"/>
      <w:sz w:val="18"/>
      <w:szCs w:val="18"/>
      <w:lang w:val="el-GR"/>
    </w:rPr>
  </w:style>
  <w:style w:type="paragraph" w:styleId="a7">
    <w:name w:val="header"/>
    <w:basedOn w:val="a"/>
    <w:link w:val="Char1"/>
    <w:uiPriority w:val="99"/>
    <w:unhideWhenUsed/>
    <w:rsid w:val="00A045A8"/>
    <w:pPr>
      <w:tabs>
        <w:tab w:val="center" w:pos="4153"/>
        <w:tab w:val="right" w:pos="8306"/>
      </w:tabs>
    </w:pPr>
  </w:style>
  <w:style w:type="character" w:customStyle="1" w:styleId="Char1">
    <w:name w:val="Κεφαλίδα Char"/>
    <w:basedOn w:val="a0"/>
    <w:link w:val="a7"/>
    <w:uiPriority w:val="99"/>
    <w:rsid w:val="00A045A8"/>
    <w:rPr>
      <w:rFonts w:ascii="Calibri" w:eastAsia="Calibri" w:hAnsi="Calibri" w:cs="Calibri"/>
      <w:lang w:val="el-GR"/>
    </w:rPr>
  </w:style>
  <w:style w:type="paragraph" w:styleId="a8">
    <w:name w:val="footer"/>
    <w:basedOn w:val="a"/>
    <w:link w:val="Char2"/>
    <w:uiPriority w:val="99"/>
    <w:unhideWhenUsed/>
    <w:rsid w:val="00A045A8"/>
    <w:pPr>
      <w:tabs>
        <w:tab w:val="center" w:pos="4153"/>
        <w:tab w:val="right" w:pos="8306"/>
      </w:tabs>
    </w:pPr>
  </w:style>
  <w:style w:type="character" w:customStyle="1" w:styleId="Char2">
    <w:name w:val="Υποσέλιδο Char"/>
    <w:basedOn w:val="a0"/>
    <w:link w:val="a8"/>
    <w:uiPriority w:val="99"/>
    <w:rsid w:val="00A045A8"/>
    <w:rPr>
      <w:rFonts w:ascii="Calibri" w:eastAsia="Calibri" w:hAnsi="Calibri" w:cs="Calibri"/>
      <w:lang w:val="el-GR"/>
    </w:rPr>
  </w:style>
  <w:style w:type="character" w:customStyle="1" w:styleId="Char">
    <w:name w:val="Σώμα κειμένου Char"/>
    <w:basedOn w:val="a0"/>
    <w:link w:val="a3"/>
    <w:uiPriority w:val="1"/>
    <w:rsid w:val="00791DF1"/>
    <w:rPr>
      <w:rFonts w:ascii="Calibri" w:eastAsia="Calibri" w:hAnsi="Calibri" w:cs="Calibri"/>
      <w:lang w:val="el-GR"/>
    </w:rPr>
  </w:style>
  <w:style w:type="table" w:styleId="a9">
    <w:name w:val="Table Grid"/>
    <w:basedOn w:val="a1"/>
    <w:uiPriority w:val="39"/>
    <w:rsid w:val="00791DF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752A"/>
    <w:pPr>
      <w:widowControl/>
      <w:adjustRightInd w:val="0"/>
    </w:pPr>
    <w:rPr>
      <w:rFonts w:ascii="Calibri" w:hAnsi="Calibri" w:cs="Calibri"/>
      <w:color w:val="000000"/>
      <w:sz w:val="24"/>
      <w:szCs w:val="24"/>
      <w:lang w:val="el-GR"/>
    </w:rPr>
  </w:style>
  <w:style w:type="character" w:styleId="aa">
    <w:name w:val="Emphasis"/>
    <w:basedOn w:val="a0"/>
    <w:uiPriority w:val="99"/>
    <w:qFormat/>
    <w:rsid w:val="006B67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258489">
      <w:bodyDiv w:val="1"/>
      <w:marLeft w:val="0"/>
      <w:marRight w:val="0"/>
      <w:marTop w:val="0"/>
      <w:marBottom w:val="0"/>
      <w:divBdr>
        <w:top w:val="none" w:sz="0" w:space="0" w:color="auto"/>
        <w:left w:val="none" w:sz="0" w:space="0" w:color="auto"/>
        <w:bottom w:val="none" w:sz="0" w:space="0" w:color="auto"/>
        <w:right w:val="none" w:sz="0" w:space="0" w:color="auto"/>
      </w:divBdr>
    </w:div>
    <w:div w:id="1988900056">
      <w:bodyDiv w:val="1"/>
      <w:marLeft w:val="0"/>
      <w:marRight w:val="0"/>
      <w:marTop w:val="0"/>
      <w:marBottom w:val="0"/>
      <w:divBdr>
        <w:top w:val="none" w:sz="0" w:space="0" w:color="auto"/>
        <w:left w:val="none" w:sz="0" w:space="0" w:color="auto"/>
        <w:bottom w:val="none" w:sz="0" w:space="0" w:color="auto"/>
        <w:right w:val="none" w:sz="0" w:space="0" w:color="auto"/>
      </w:divBdr>
    </w:div>
    <w:div w:id="2050837267">
      <w:bodyDiv w:val="1"/>
      <w:marLeft w:val="0"/>
      <w:marRight w:val="0"/>
      <w:marTop w:val="0"/>
      <w:marBottom w:val="0"/>
      <w:divBdr>
        <w:top w:val="none" w:sz="0" w:space="0" w:color="auto"/>
        <w:left w:val="none" w:sz="0" w:space="0" w:color="auto"/>
        <w:bottom w:val="none" w:sz="0" w:space="0" w:color="auto"/>
        <w:right w:val="none" w:sz="0" w:space="0" w:color="auto"/>
      </w:divBdr>
    </w:div>
    <w:div w:id="2114325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131</Words>
  <Characters>709</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Αίτηση χορήγησης κανονικής άδειας</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Αίτηση χορήγησης κανονικής άδειας</dc:title>
  <dc:subject>Χρήσιμα έντυπα</dc:subject>
  <dc:creator>ΔΔΕ Φλώρινα</dc:creator>
  <cp:lastModifiedBy>kathrin</cp:lastModifiedBy>
  <cp:revision>28</cp:revision>
  <cp:lastPrinted>2021-07-02T06:25:00Z</cp:lastPrinted>
  <dcterms:created xsi:type="dcterms:W3CDTF">2022-09-13T06:34:00Z</dcterms:created>
  <dcterms:modified xsi:type="dcterms:W3CDTF">2024-08-21T08:39:00Z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2013-05-20T00:00:00Z</vt:filetime>
  </property>
  <property fmtid="{D5CDD505-2E9C-101B-9397-08002B2CF9AE}" pid="3" name="Creator">
    <vt:lpwstr>Τόνας Ζαχαρίας</vt:lpwstr>
  </property>
  <property fmtid="{D5CDD505-2E9C-101B-9397-08002B2CF9AE}" pid="4" name="LastSaved">
    <vt:filetime>2021-07-02T00:00:00Z</vt:filetime>
  </property>
</Properties>
</file>